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1D25" w14:textId="77777777" w:rsidR="001E11FC" w:rsidRDefault="001E11FC" w:rsidP="00AC2974">
      <w:pPr>
        <w:pStyle w:val="Titolo1"/>
        <w:spacing w:before="0"/>
        <w:jc w:val="center"/>
        <w:rPr>
          <w:rFonts w:ascii="Avenir Next" w:eastAsia="Times New Roman" w:hAnsi="Avenir Next" w:cs="Arial"/>
          <w:b/>
          <w:bCs/>
          <w:color w:val="auto"/>
        </w:rPr>
      </w:pPr>
    </w:p>
    <w:p w14:paraId="5ED38A37" w14:textId="6060D361" w:rsidR="00E9314E" w:rsidRPr="003B44D2" w:rsidRDefault="00AC2974" w:rsidP="001E11FC">
      <w:pPr>
        <w:pStyle w:val="Titolo1"/>
        <w:spacing w:before="0"/>
        <w:jc w:val="center"/>
        <w:rPr>
          <w:rFonts w:ascii="Avenir Next" w:eastAsia="Times New Roman" w:hAnsi="Avenir Next" w:cs="Arial"/>
          <w:b/>
          <w:bCs/>
          <w:color w:val="auto"/>
        </w:rPr>
      </w:pPr>
      <w:r>
        <w:rPr>
          <w:rFonts w:ascii="Avenir Next" w:eastAsia="Times New Roman" w:hAnsi="Avenir Next" w:cs="Arial"/>
          <w:b/>
          <w:bCs/>
          <w:color w:val="auto"/>
        </w:rPr>
        <w:t xml:space="preserve">L’autunno è arrivato: </w:t>
      </w:r>
      <w:r w:rsidR="00921251">
        <w:rPr>
          <w:rFonts w:ascii="Avenir Next" w:eastAsia="Times New Roman" w:hAnsi="Avenir Next" w:cs="Arial"/>
          <w:b/>
          <w:bCs/>
          <w:color w:val="auto"/>
        </w:rPr>
        <w:t>q</w:t>
      </w:r>
      <w:r>
        <w:rPr>
          <w:rFonts w:ascii="Avenir Next" w:eastAsia="Times New Roman" w:hAnsi="Avenir Next" w:cs="Arial"/>
          <w:b/>
          <w:bCs/>
          <w:color w:val="auto"/>
        </w:rPr>
        <w:t>uale modo migliore per rilassarsi se non in compagnia di Teufel</w:t>
      </w:r>
    </w:p>
    <w:p w14:paraId="73E29A66" w14:textId="1A1C60FA" w:rsidR="002F60CD" w:rsidRPr="003D79B6" w:rsidRDefault="004F670E" w:rsidP="00AC2974">
      <w:pPr>
        <w:pStyle w:val="paragraph"/>
        <w:spacing w:before="0" w:beforeAutospacing="0" w:after="0" w:afterAutospacing="0"/>
        <w:jc w:val="center"/>
        <w:textAlignment w:val="baseline"/>
      </w:pPr>
      <w:hyperlink r:id="rId7" w:history="1">
        <w:r w:rsidR="000A5B64" w:rsidRPr="004F670E">
          <w:rPr>
            <w:rStyle w:val="Collegamentoipertestuale"/>
            <w:rFonts w:ascii="Avenir Next" w:hAnsi="Avenir Next" w:cs="Arial"/>
            <w:sz w:val="28"/>
            <w:szCs w:val="28"/>
          </w:rPr>
          <w:t>IMMAGINI</w:t>
        </w:r>
      </w:hyperlink>
    </w:p>
    <w:p w14:paraId="67E397CE" w14:textId="7829EDE7" w:rsidR="00CC4483" w:rsidRPr="00122631" w:rsidRDefault="00634EC1" w:rsidP="00AC2974">
      <w:pPr>
        <w:jc w:val="both"/>
        <w:rPr>
          <w:rFonts w:ascii="Avenir Next" w:hAnsi="Avenir Next" w:cs="Arial"/>
          <w:b/>
          <w:bCs/>
          <w:i/>
          <w:iCs/>
          <w:sz w:val="22"/>
          <w:szCs w:val="22"/>
          <w:highlight w:val="yellow"/>
        </w:rPr>
      </w:pPr>
      <w:r>
        <w:rPr>
          <w:rFonts w:ascii="Avenir Next" w:hAnsi="Avenir Next" w:cs="Arial"/>
          <w:b/>
          <w:bCs/>
          <w:i/>
          <w:iCs/>
          <w:sz w:val="22"/>
          <w:szCs w:val="22"/>
          <w:highlight w:val="yellow"/>
        </w:rPr>
        <w:t xml:space="preserve"> </w:t>
      </w:r>
    </w:p>
    <w:p w14:paraId="12945B1A" w14:textId="1EEC6E36" w:rsidR="00921251" w:rsidRPr="00921251" w:rsidRDefault="004058C0" w:rsidP="00921251">
      <w:pPr>
        <w:jc w:val="both"/>
        <w:rPr>
          <w:rFonts w:ascii="Avenir Next" w:hAnsi="Avenir Next" w:cs="Arial"/>
          <w:color w:val="333333"/>
          <w:sz w:val="22"/>
          <w:szCs w:val="22"/>
        </w:rPr>
      </w:pPr>
      <w:r w:rsidRPr="004F670E">
        <w:rPr>
          <w:rFonts w:ascii="Avenir Next" w:hAnsi="Avenir Next" w:cs="Arial"/>
          <w:i/>
          <w:iCs/>
          <w:color w:val="333333"/>
          <w:sz w:val="22"/>
          <w:szCs w:val="22"/>
        </w:rPr>
        <w:t xml:space="preserve">Milano, </w:t>
      </w:r>
      <w:r w:rsidR="004F670E" w:rsidRPr="004F670E">
        <w:rPr>
          <w:rFonts w:ascii="Avenir Next" w:hAnsi="Avenir Next" w:cs="Arial"/>
          <w:i/>
          <w:iCs/>
          <w:color w:val="333333"/>
          <w:sz w:val="22"/>
          <w:szCs w:val="22"/>
        </w:rPr>
        <w:t>26</w:t>
      </w:r>
      <w:r w:rsidR="5BEC2254" w:rsidRPr="004F670E">
        <w:rPr>
          <w:rFonts w:ascii="Avenir Next" w:hAnsi="Avenir Next" w:cs="Arial"/>
          <w:i/>
          <w:iCs/>
          <w:color w:val="333333"/>
          <w:sz w:val="22"/>
          <w:szCs w:val="22"/>
        </w:rPr>
        <w:t xml:space="preserve"> </w:t>
      </w:r>
      <w:r w:rsidR="00634EC1" w:rsidRPr="004F670E">
        <w:rPr>
          <w:rFonts w:ascii="Avenir Next" w:hAnsi="Avenir Next" w:cs="Arial"/>
          <w:i/>
          <w:iCs/>
          <w:color w:val="333333"/>
          <w:sz w:val="22"/>
          <w:szCs w:val="22"/>
        </w:rPr>
        <w:t>ottobre</w:t>
      </w:r>
      <w:r w:rsidRPr="004F670E">
        <w:rPr>
          <w:rFonts w:ascii="Avenir Next" w:hAnsi="Avenir Next" w:cs="Arial"/>
          <w:i/>
          <w:iCs/>
          <w:color w:val="333333"/>
          <w:sz w:val="22"/>
          <w:szCs w:val="22"/>
        </w:rPr>
        <w:t xml:space="preserve"> </w:t>
      </w:r>
      <w:r w:rsidR="00157D12" w:rsidRPr="004F670E">
        <w:rPr>
          <w:rFonts w:ascii="Avenir Next" w:hAnsi="Avenir Next" w:cs="Arial"/>
          <w:i/>
          <w:iCs/>
          <w:color w:val="333333"/>
          <w:sz w:val="22"/>
          <w:szCs w:val="22"/>
        </w:rPr>
        <w:t>202</w:t>
      </w:r>
      <w:r w:rsidR="00B45F1C" w:rsidRPr="004F670E">
        <w:rPr>
          <w:rFonts w:ascii="Avenir Next" w:hAnsi="Avenir Next" w:cs="Arial"/>
          <w:i/>
          <w:iCs/>
          <w:color w:val="333333"/>
          <w:sz w:val="22"/>
          <w:szCs w:val="22"/>
        </w:rPr>
        <w:t>2</w:t>
      </w:r>
      <w:r w:rsidR="00157D12" w:rsidRPr="00122631">
        <w:rPr>
          <w:rFonts w:ascii="Avenir Next" w:hAnsi="Avenir Next" w:cs="Arial"/>
          <w:color w:val="333333"/>
          <w:sz w:val="22"/>
          <w:szCs w:val="22"/>
        </w:rPr>
        <w:t xml:space="preserve"> </w:t>
      </w:r>
      <w:r w:rsidRPr="00122631">
        <w:rPr>
          <w:rFonts w:ascii="Avenir Next" w:hAnsi="Avenir Next" w:cs="Arial"/>
          <w:color w:val="333333"/>
          <w:sz w:val="22"/>
          <w:szCs w:val="22"/>
        </w:rPr>
        <w:t>–</w:t>
      </w:r>
      <w:r w:rsidR="000111F8">
        <w:rPr>
          <w:rFonts w:ascii="Avenir Next" w:hAnsi="Avenir Next" w:cs="Arial"/>
          <w:color w:val="333333"/>
          <w:sz w:val="22"/>
          <w:szCs w:val="22"/>
        </w:rPr>
        <w:t xml:space="preserve"> Ottobre è arrivato</w:t>
      </w:r>
      <w:r w:rsidR="00226511">
        <w:rPr>
          <w:rFonts w:ascii="Avenir Next" w:hAnsi="Avenir Next" w:cs="Arial"/>
          <w:color w:val="333333"/>
          <w:sz w:val="22"/>
          <w:szCs w:val="22"/>
        </w:rPr>
        <w:t xml:space="preserve">, </w:t>
      </w:r>
      <w:r w:rsidR="00ED3D4D" w:rsidRPr="00ED3D4D">
        <w:rPr>
          <w:rFonts w:ascii="Avenir Next" w:hAnsi="Avenir Next" w:cs="Arial"/>
          <w:color w:val="333333"/>
          <w:sz w:val="22"/>
          <w:szCs w:val="22"/>
        </w:rPr>
        <w:t>le giornate si accorciano</w:t>
      </w:r>
      <w:r w:rsidR="00921251">
        <w:rPr>
          <w:rFonts w:ascii="Avenir Next" w:hAnsi="Avenir Next" w:cs="Arial"/>
          <w:color w:val="333333"/>
          <w:sz w:val="22"/>
          <w:szCs w:val="22"/>
        </w:rPr>
        <w:t xml:space="preserve"> e non vediamo l’ora di </w:t>
      </w:r>
      <w:r w:rsidR="00921251" w:rsidRPr="00921251">
        <w:rPr>
          <w:rFonts w:ascii="Avenir Next" w:hAnsi="Avenir Next" w:cs="Arial"/>
          <w:color w:val="333333"/>
          <w:sz w:val="22"/>
          <w:szCs w:val="22"/>
        </w:rPr>
        <w:t xml:space="preserve">tornare a casa dopo una lunga e stressante giornata di lavoro </w:t>
      </w:r>
      <w:r w:rsidR="00921251">
        <w:rPr>
          <w:rFonts w:ascii="Avenir Next" w:hAnsi="Avenir Next" w:cs="Arial"/>
          <w:color w:val="333333"/>
          <w:sz w:val="22"/>
          <w:szCs w:val="22"/>
        </w:rPr>
        <w:t>per</w:t>
      </w:r>
      <w:r w:rsidR="00921251" w:rsidRPr="00921251">
        <w:rPr>
          <w:rFonts w:ascii="Avenir Next" w:hAnsi="Avenir Next" w:cs="Arial"/>
          <w:color w:val="333333"/>
          <w:sz w:val="22"/>
          <w:szCs w:val="22"/>
        </w:rPr>
        <w:t xml:space="preserve"> poter</w:t>
      </w:r>
      <w:r w:rsidR="00921251">
        <w:rPr>
          <w:rFonts w:ascii="Avenir Next" w:hAnsi="Avenir Next" w:cs="Arial"/>
          <w:color w:val="333333"/>
          <w:sz w:val="22"/>
          <w:szCs w:val="22"/>
        </w:rPr>
        <w:t>c</w:t>
      </w:r>
      <w:r w:rsidR="00921251" w:rsidRPr="00921251">
        <w:rPr>
          <w:rFonts w:ascii="Avenir Next" w:hAnsi="Avenir Next" w:cs="Arial"/>
          <w:color w:val="333333"/>
          <w:sz w:val="22"/>
          <w:szCs w:val="22"/>
        </w:rPr>
        <w:t xml:space="preserve">i finalmente rilassare. </w:t>
      </w:r>
      <w:r w:rsidR="00921251">
        <w:rPr>
          <w:rFonts w:ascii="Avenir Next" w:hAnsi="Avenir Next" w:cs="Arial"/>
          <w:color w:val="333333"/>
          <w:sz w:val="22"/>
          <w:szCs w:val="22"/>
        </w:rPr>
        <w:t>C</w:t>
      </w:r>
      <w:r w:rsidR="00921251" w:rsidRPr="00921251">
        <w:rPr>
          <w:rFonts w:ascii="Avenir Next" w:hAnsi="Avenir Next" w:cs="Arial"/>
          <w:color w:val="333333"/>
          <w:sz w:val="22"/>
          <w:szCs w:val="22"/>
        </w:rPr>
        <w:t>'è chi preferisce farsi un bagno</w:t>
      </w:r>
      <w:r w:rsidR="00921251">
        <w:rPr>
          <w:rFonts w:ascii="Avenir Next" w:hAnsi="Avenir Next" w:cs="Arial"/>
          <w:color w:val="333333"/>
          <w:sz w:val="22"/>
          <w:szCs w:val="22"/>
        </w:rPr>
        <w:t xml:space="preserve"> caldo</w:t>
      </w:r>
      <w:r w:rsidR="00921251" w:rsidRPr="00921251">
        <w:rPr>
          <w:rFonts w:ascii="Avenir Next" w:hAnsi="Avenir Next" w:cs="Arial"/>
          <w:color w:val="333333"/>
          <w:sz w:val="22"/>
          <w:szCs w:val="22"/>
        </w:rPr>
        <w:t xml:space="preserve">, chi </w:t>
      </w:r>
      <w:r w:rsidR="00921251">
        <w:rPr>
          <w:rFonts w:ascii="Avenir Next" w:hAnsi="Avenir Next" w:cs="Arial"/>
          <w:color w:val="333333"/>
          <w:sz w:val="22"/>
          <w:szCs w:val="22"/>
        </w:rPr>
        <w:t>si mette</w:t>
      </w:r>
      <w:r w:rsidR="00921251" w:rsidRPr="00921251">
        <w:rPr>
          <w:rFonts w:ascii="Avenir Next" w:hAnsi="Avenir Next" w:cs="Arial"/>
          <w:color w:val="333333"/>
          <w:sz w:val="22"/>
          <w:szCs w:val="22"/>
        </w:rPr>
        <w:t xml:space="preserve"> ai fornelli o </w:t>
      </w:r>
      <w:r w:rsidR="00921251">
        <w:rPr>
          <w:rFonts w:ascii="Avenir Next" w:hAnsi="Avenir Next" w:cs="Arial"/>
          <w:color w:val="333333"/>
          <w:sz w:val="22"/>
          <w:szCs w:val="22"/>
        </w:rPr>
        <w:t xml:space="preserve">chi si </w:t>
      </w:r>
      <w:r w:rsidR="00921251" w:rsidRPr="00921251">
        <w:rPr>
          <w:rFonts w:ascii="Avenir Next" w:hAnsi="Avenir Next" w:cs="Arial"/>
          <w:color w:val="333333"/>
          <w:sz w:val="22"/>
          <w:szCs w:val="22"/>
        </w:rPr>
        <w:t>concede un po’ di relax sul divano</w:t>
      </w:r>
      <w:r w:rsidR="00921251">
        <w:rPr>
          <w:rFonts w:ascii="Avenir Next" w:hAnsi="Avenir Next" w:cs="Arial"/>
          <w:color w:val="333333"/>
          <w:sz w:val="22"/>
          <w:szCs w:val="22"/>
        </w:rPr>
        <w:t xml:space="preserve"> davanti alla serie tv preferita</w:t>
      </w:r>
      <w:r w:rsidR="00921251" w:rsidRPr="00921251">
        <w:rPr>
          <w:rFonts w:ascii="Avenir Next" w:hAnsi="Avenir Next" w:cs="Arial"/>
          <w:color w:val="333333"/>
          <w:sz w:val="22"/>
          <w:szCs w:val="22"/>
        </w:rPr>
        <w:t xml:space="preserve">. In ogni caso </w:t>
      </w:r>
      <w:r w:rsidR="00921251">
        <w:rPr>
          <w:rFonts w:ascii="Avenir Next" w:hAnsi="Avenir Next" w:cs="Arial"/>
          <w:color w:val="333333"/>
          <w:sz w:val="22"/>
          <w:szCs w:val="22"/>
        </w:rPr>
        <w:t>l’audio – che arrivi dalla radio o dalla soundbar o dall’impianto stereo – deve essere di ottima qualità per un relax davvero perfetto.</w:t>
      </w:r>
    </w:p>
    <w:p w14:paraId="5D1C1829" w14:textId="4F421264" w:rsidR="00ED3D4D" w:rsidRDefault="00921251" w:rsidP="00921251">
      <w:pPr>
        <w:jc w:val="both"/>
        <w:rPr>
          <w:rFonts w:ascii="Avenir Next" w:hAnsi="Avenir Next" w:cs="Arial"/>
          <w:color w:val="333333"/>
          <w:sz w:val="22"/>
          <w:szCs w:val="22"/>
        </w:rPr>
      </w:pPr>
      <w:r w:rsidRPr="00921251">
        <w:rPr>
          <w:rFonts w:ascii="Avenir Next" w:hAnsi="Avenir Next" w:cs="Arial"/>
          <w:color w:val="333333"/>
          <w:sz w:val="22"/>
          <w:szCs w:val="22"/>
        </w:rPr>
        <w:t xml:space="preserve">Lo sa bene </w:t>
      </w:r>
      <w:hyperlink r:id="rId8" w:history="1">
        <w:r w:rsidR="00ED3D4D" w:rsidRPr="00081D32">
          <w:rPr>
            <w:rStyle w:val="Collegamentoipertestuale"/>
            <w:rFonts w:ascii="Avenir Next" w:hAnsi="Avenir Next" w:cs="Arial"/>
            <w:b/>
            <w:bCs/>
            <w:sz w:val="22"/>
            <w:szCs w:val="22"/>
          </w:rPr>
          <w:t>Teufel</w:t>
        </w:r>
      </w:hyperlink>
      <w:r w:rsidRPr="00921251">
        <w:rPr>
          <w:rStyle w:val="Collegamentoipertestuale"/>
          <w:rFonts w:ascii="Avenir Next" w:hAnsi="Avenir Next" w:cs="Arial"/>
          <w:b/>
          <w:bCs/>
          <w:sz w:val="22"/>
          <w:szCs w:val="22"/>
          <w:u w:val="none"/>
        </w:rPr>
        <w:t xml:space="preserve"> </w:t>
      </w:r>
      <w:r w:rsidRPr="00921251">
        <w:rPr>
          <w:rFonts w:ascii="Avenir Next" w:hAnsi="Avenir Next" w:cs="Arial"/>
          <w:color w:val="333333"/>
          <w:sz w:val="22"/>
          <w:szCs w:val="22"/>
        </w:rPr>
        <w:t>che,</w:t>
      </w:r>
      <w:r>
        <w:rPr>
          <w:rStyle w:val="Collegamentoipertestuale"/>
          <w:rFonts w:ascii="Avenir Next" w:hAnsi="Avenir Next" w:cs="Arial"/>
          <w:b/>
          <w:bCs/>
          <w:sz w:val="22"/>
          <w:szCs w:val="22"/>
          <w:u w:val="none"/>
        </w:rPr>
        <w:t xml:space="preserve"> </w:t>
      </w:r>
      <w:r w:rsidR="00ED3D4D">
        <w:rPr>
          <w:rFonts w:ascii="Avenir Next" w:hAnsi="Avenir Next" w:cs="Arial"/>
          <w:color w:val="333333"/>
          <w:sz w:val="22"/>
          <w:szCs w:val="22"/>
        </w:rPr>
        <w:t xml:space="preserve">grazie alla qualità dei suoi sistemi audio, offre infatti diversi device </w:t>
      </w:r>
      <w:r w:rsidR="00226511">
        <w:rPr>
          <w:rFonts w:ascii="Avenir Next" w:hAnsi="Avenir Next" w:cs="Arial"/>
          <w:color w:val="333333"/>
          <w:sz w:val="22"/>
          <w:szCs w:val="22"/>
        </w:rPr>
        <w:t xml:space="preserve">per ogni </w:t>
      </w:r>
      <w:r>
        <w:rPr>
          <w:rFonts w:ascii="Avenir Next" w:hAnsi="Avenir Next" w:cs="Arial"/>
          <w:color w:val="333333"/>
          <w:sz w:val="22"/>
          <w:szCs w:val="22"/>
        </w:rPr>
        <w:t xml:space="preserve">singola </w:t>
      </w:r>
      <w:r w:rsidR="00226511">
        <w:rPr>
          <w:rFonts w:ascii="Avenir Next" w:hAnsi="Avenir Next" w:cs="Arial"/>
          <w:color w:val="333333"/>
          <w:sz w:val="22"/>
          <w:szCs w:val="22"/>
        </w:rPr>
        <w:t xml:space="preserve">esigenza. </w:t>
      </w:r>
    </w:p>
    <w:p w14:paraId="05812557" w14:textId="77777777" w:rsidR="00ED3D4D" w:rsidRDefault="00ED3D4D" w:rsidP="00AC2974">
      <w:pPr>
        <w:jc w:val="both"/>
        <w:rPr>
          <w:rFonts w:ascii="Avenir Next" w:hAnsi="Avenir Next" w:cs="Arial"/>
          <w:color w:val="333333"/>
          <w:sz w:val="22"/>
          <w:szCs w:val="22"/>
        </w:rPr>
      </w:pPr>
    </w:p>
    <w:p w14:paraId="4831F72E" w14:textId="08820411" w:rsidR="00634EC1" w:rsidRDefault="00634EC1" w:rsidP="00AC2974">
      <w:pPr>
        <w:jc w:val="both"/>
        <w:rPr>
          <w:rFonts w:ascii="Avenir Next" w:hAnsi="Avenir Next" w:cs="Arial"/>
          <w:color w:val="333333"/>
          <w:sz w:val="22"/>
          <w:szCs w:val="22"/>
        </w:rPr>
      </w:pPr>
    </w:p>
    <w:p w14:paraId="7600B6F7" w14:textId="0977EADB" w:rsidR="00C44D4A" w:rsidRDefault="00C44D4A" w:rsidP="00AC2974">
      <w:pPr>
        <w:jc w:val="both"/>
        <w:rPr>
          <w:rFonts w:ascii="Avenir Next" w:hAnsi="Avenir Next" w:cs="Arial"/>
          <w:color w:val="333333"/>
          <w:sz w:val="22"/>
          <w:szCs w:val="22"/>
        </w:rPr>
      </w:pPr>
      <w:r w:rsidRPr="00AC2974">
        <w:rPr>
          <w:b/>
          <w:bCs/>
          <w:noProof/>
        </w:rPr>
        <w:drawing>
          <wp:anchor distT="0" distB="0" distL="114300" distR="114300" simplePos="0" relativeHeight="251674624" behindDoc="0" locked="0" layoutInCell="1" allowOverlap="1" wp14:anchorId="732E87D7" wp14:editId="7B5A365F">
            <wp:simplePos x="0" y="0"/>
            <wp:positionH relativeFrom="column">
              <wp:posOffset>0</wp:posOffset>
            </wp:positionH>
            <wp:positionV relativeFrom="paragraph">
              <wp:posOffset>12874</wp:posOffset>
            </wp:positionV>
            <wp:extent cx="1551305" cy="1551305"/>
            <wp:effectExtent l="0" t="0" r="0" b="0"/>
            <wp:wrapSquare wrapText="bothSides"/>
            <wp:docPr id="5" name="Immagine 5" descr="CINEBAR 11 &quot;2.1-Se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NEBAR 11 &quot;2.1-Set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Pr="00C44D4A">
          <w:rPr>
            <w:rStyle w:val="Collegamentoipertestuale"/>
            <w:rFonts w:ascii="Avenir Next" w:hAnsi="Avenir Next" w:cs="Arial"/>
            <w:b/>
            <w:bCs/>
            <w:sz w:val="22"/>
            <w:szCs w:val="22"/>
          </w:rPr>
          <w:t>CINEBAR 11 "2.1-Set"</w:t>
        </w:r>
      </w:hyperlink>
      <w:r>
        <w:rPr>
          <w:rFonts w:ascii="Avenir Next" w:hAnsi="Avenir Next" w:cs="Arial"/>
          <w:color w:val="333333"/>
          <w:sz w:val="22"/>
          <w:szCs w:val="22"/>
        </w:rPr>
        <w:t xml:space="preserve"> per un effetto cinema direttamente a casa la Cinebar 11 con subwoofer regalano un suono surround unico. Dai film, serie e videogiochi preferiti questo kit permette di avere bassi profondi e alti scintillanti! </w:t>
      </w:r>
    </w:p>
    <w:p w14:paraId="3C6BD8E2" w14:textId="77777777" w:rsidR="00C44D4A" w:rsidRDefault="00C44D4A" w:rsidP="00AC2974">
      <w:pPr>
        <w:jc w:val="both"/>
        <w:rPr>
          <w:rFonts w:ascii="Avenir Next" w:hAnsi="Avenir Next" w:cs="Arial"/>
          <w:color w:val="333333"/>
          <w:sz w:val="22"/>
          <w:szCs w:val="22"/>
        </w:rPr>
      </w:pPr>
      <w:r w:rsidRPr="00C44D4A">
        <w:rPr>
          <w:rFonts w:ascii="Avenir Next" w:hAnsi="Avenir Next" w:cs="Arial"/>
          <w:color w:val="333333"/>
          <w:sz w:val="22"/>
          <w:szCs w:val="22"/>
        </w:rPr>
        <w:t xml:space="preserve">Con 8 altoparlanti e 8 amplificatori di potenza – questa soundbar diventa in realtà un sistema home cinema quasi completo e in grado di riprodurre in modo sublime anche l'audio ad alta risoluzione. </w:t>
      </w:r>
    </w:p>
    <w:p w14:paraId="617EB7AD" w14:textId="4E3649F8" w:rsidR="00C44D4A" w:rsidRDefault="00C44D4A" w:rsidP="00AC2974">
      <w:pPr>
        <w:jc w:val="both"/>
        <w:rPr>
          <w:rFonts w:ascii="Avenir Next" w:hAnsi="Avenir Next" w:cs="Arial"/>
          <w:i/>
          <w:iCs/>
          <w:color w:val="333333"/>
          <w:sz w:val="22"/>
          <w:szCs w:val="22"/>
        </w:rPr>
      </w:pPr>
      <w:r w:rsidRPr="00122631">
        <w:rPr>
          <w:rFonts w:ascii="Avenir Next" w:hAnsi="Avenir Next" w:cs="Arial"/>
          <w:i/>
          <w:iCs/>
          <w:color w:val="333333"/>
          <w:sz w:val="22"/>
          <w:szCs w:val="22"/>
        </w:rPr>
        <w:t>Prezzo €</w:t>
      </w:r>
      <w:r>
        <w:rPr>
          <w:rFonts w:ascii="Avenir Next" w:hAnsi="Avenir Next" w:cs="Arial"/>
          <w:i/>
          <w:iCs/>
          <w:color w:val="333333"/>
          <w:sz w:val="22"/>
          <w:szCs w:val="22"/>
        </w:rPr>
        <w:t xml:space="preserve">449,99 </w:t>
      </w:r>
      <w:r>
        <w:rPr>
          <w:rFonts w:ascii="Avenir Next" w:hAnsi="Avenir Next" w:cs="Arial"/>
          <w:color w:val="333333"/>
          <w:sz w:val="22"/>
          <w:szCs w:val="22"/>
        </w:rPr>
        <w:t xml:space="preserve">ora in offerta a </w:t>
      </w:r>
      <w:r>
        <w:rPr>
          <w:rFonts w:ascii="Avenir Next" w:hAnsi="Avenir Next" w:cs="Arial"/>
          <w:i/>
          <w:iCs/>
          <w:color w:val="333333"/>
          <w:sz w:val="22"/>
          <w:szCs w:val="22"/>
        </w:rPr>
        <w:t>€399,99 – disponibili nella colorazione Nero e Bianco</w:t>
      </w:r>
    </w:p>
    <w:p w14:paraId="60923C8F" w14:textId="5B229BA8" w:rsidR="00C44D4A" w:rsidRDefault="00AC2974" w:rsidP="00AC2974">
      <w:pPr>
        <w:jc w:val="both"/>
        <w:rPr>
          <w:rFonts w:ascii="Avenir Next" w:hAnsi="Avenir Next" w:cs="Arial"/>
          <w:i/>
          <w:iCs/>
          <w:color w:val="333333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6FD4593" wp14:editId="40DC6600">
            <wp:simplePos x="0" y="0"/>
            <wp:positionH relativeFrom="column">
              <wp:posOffset>4469765</wp:posOffset>
            </wp:positionH>
            <wp:positionV relativeFrom="paragraph">
              <wp:posOffset>161290</wp:posOffset>
            </wp:positionV>
            <wp:extent cx="1555115" cy="1555115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0737B2" w14:textId="5D9545C6" w:rsidR="00C44D4A" w:rsidRPr="00C44D4A" w:rsidRDefault="00000000" w:rsidP="00AC2974">
      <w:pPr>
        <w:jc w:val="both"/>
        <w:rPr>
          <w:rFonts w:ascii="Avenir Next" w:hAnsi="Avenir Next" w:cs="Arial"/>
          <w:b/>
          <w:bCs/>
          <w:color w:val="333333"/>
          <w:sz w:val="22"/>
          <w:szCs w:val="22"/>
        </w:rPr>
      </w:pPr>
      <w:hyperlink r:id="rId12" w:history="1">
        <w:r w:rsidR="00C44D4A" w:rsidRPr="00C44D4A">
          <w:rPr>
            <w:rStyle w:val="Collegamentoipertestuale"/>
            <w:rFonts w:ascii="Avenir Next" w:hAnsi="Avenir Next" w:cs="Arial"/>
            <w:b/>
            <w:bCs/>
            <w:sz w:val="22"/>
            <w:szCs w:val="22"/>
          </w:rPr>
          <w:t>CINEBAR ONE+</w:t>
        </w:r>
      </w:hyperlink>
      <w:r w:rsidR="00C44D4A">
        <w:rPr>
          <w:rFonts w:ascii="Avenir Next" w:hAnsi="Avenir Next" w:cs="Arial"/>
          <w:b/>
          <w:bCs/>
          <w:color w:val="333333"/>
          <w:sz w:val="22"/>
          <w:szCs w:val="22"/>
        </w:rPr>
        <w:t xml:space="preserve"> </w:t>
      </w:r>
      <w:r w:rsidR="00AC2974">
        <w:rPr>
          <w:rFonts w:ascii="Avenir Next" w:hAnsi="Avenir Next" w:cs="Arial"/>
          <w:b/>
          <w:bCs/>
          <w:color w:val="333333"/>
          <w:sz w:val="22"/>
          <w:szCs w:val="22"/>
        </w:rPr>
        <w:t xml:space="preserve"> </w:t>
      </w:r>
      <w:r w:rsidR="00AC2974">
        <w:rPr>
          <w:rFonts w:ascii="Avenir Next" w:hAnsi="Avenir Next" w:cs="Arial"/>
          <w:color w:val="333333"/>
          <w:sz w:val="22"/>
          <w:szCs w:val="22"/>
        </w:rPr>
        <w:t xml:space="preserve">una </w:t>
      </w:r>
      <w:r w:rsidR="00AC2974" w:rsidRPr="00AC2974">
        <w:rPr>
          <w:rFonts w:ascii="Avenir Next" w:hAnsi="Avenir Next" w:cs="Arial"/>
          <w:color w:val="333333"/>
          <w:sz w:val="22"/>
          <w:szCs w:val="22"/>
        </w:rPr>
        <w:t xml:space="preserve">soundbar ridotta nelle dimensioni e che si supera già dal primo suono. Grazie a Dynamore Ultra </w:t>
      </w:r>
      <w:r w:rsidR="00AC2974">
        <w:rPr>
          <w:rFonts w:ascii="Avenir Next" w:hAnsi="Avenir Next" w:cs="Arial"/>
          <w:color w:val="333333"/>
          <w:sz w:val="22"/>
          <w:szCs w:val="22"/>
        </w:rPr>
        <w:t>è possibile</w:t>
      </w:r>
      <w:r w:rsidR="00AC2974" w:rsidRPr="00AC2974">
        <w:rPr>
          <w:rFonts w:ascii="Avenir Next" w:hAnsi="Avenir Next" w:cs="Arial"/>
          <w:color w:val="333333"/>
          <w:sz w:val="22"/>
          <w:szCs w:val="22"/>
        </w:rPr>
        <w:t xml:space="preserve"> sperimentare il suono surround virtuale - su TV, PC o notebook.</w:t>
      </w:r>
      <w:r w:rsidR="00C44D4A" w:rsidRPr="00C44D4A">
        <w:rPr>
          <w:rFonts w:ascii="Avenir Next" w:hAnsi="Avenir Next" w:cs="Arial"/>
          <w:b/>
          <w:bCs/>
          <w:color w:val="333333"/>
          <w:sz w:val="22"/>
          <w:szCs w:val="22"/>
        </w:rPr>
        <w:t xml:space="preserve"> </w:t>
      </w:r>
    </w:p>
    <w:p w14:paraId="4FCC4D90" w14:textId="4D8FE378" w:rsidR="00C44D4A" w:rsidRDefault="00AC2974" w:rsidP="00AC2974">
      <w:pPr>
        <w:jc w:val="both"/>
        <w:rPr>
          <w:rFonts w:ascii="Avenir Next" w:hAnsi="Avenir Next" w:cs="Arial"/>
          <w:color w:val="333333"/>
          <w:sz w:val="22"/>
          <w:szCs w:val="22"/>
        </w:rPr>
      </w:pPr>
      <w:r>
        <w:fldChar w:fldCharType="begin"/>
      </w:r>
      <w:r>
        <w:instrText xml:space="preserve"> INCLUDEPICTURE "/Users/cristinacarelli/Library/Group Containers/UBF8T346G9.ms/WebArchiveCopyPasteTempFiles/com.microsoft.Word/cinebar_one_plus_mk2-black-set.jpg" \* MERGEFORMATINET </w:instrText>
      </w:r>
      <w:r w:rsidR="00000000">
        <w:fldChar w:fldCharType="separate"/>
      </w:r>
      <w:r>
        <w:fldChar w:fldCharType="end"/>
      </w:r>
      <w:r w:rsidR="00C44D4A" w:rsidRPr="00C44D4A">
        <w:rPr>
          <w:rFonts w:ascii="Avenir Next" w:hAnsi="Avenir Next" w:cs="Arial"/>
          <w:color w:val="333333"/>
          <w:sz w:val="22"/>
          <w:szCs w:val="22"/>
        </w:rPr>
        <w:fldChar w:fldCharType="begin"/>
      </w:r>
      <w:r w:rsidR="00C44D4A" w:rsidRPr="00C44D4A">
        <w:rPr>
          <w:rFonts w:ascii="Avenir Next" w:hAnsi="Avenir Next" w:cs="Arial"/>
          <w:color w:val="333333"/>
          <w:sz w:val="22"/>
          <w:szCs w:val="22"/>
        </w:rPr>
        <w:instrText xml:space="preserve"> INCLUDEPICTURE "/Users/cristinacarelli/Library/Group Containers/UBF8T346G9.ms/WebArchiveCopyPasteTempFiles/com.microsoft.Word/cinebar-11-mk3-2021-black-set.jpg" \* MERGEFORMATINET </w:instrText>
      </w:r>
      <w:r w:rsidR="00000000">
        <w:rPr>
          <w:rFonts w:ascii="Avenir Next" w:hAnsi="Avenir Next" w:cs="Arial"/>
          <w:color w:val="333333"/>
          <w:sz w:val="22"/>
          <w:szCs w:val="22"/>
        </w:rPr>
        <w:fldChar w:fldCharType="separate"/>
      </w:r>
      <w:r w:rsidR="00C44D4A" w:rsidRPr="00C44D4A">
        <w:rPr>
          <w:rFonts w:ascii="Avenir Next" w:hAnsi="Avenir Next" w:cs="Arial"/>
          <w:color w:val="333333"/>
          <w:sz w:val="22"/>
          <w:szCs w:val="22"/>
        </w:rPr>
        <w:fldChar w:fldCharType="end"/>
      </w:r>
      <w:r w:rsidRPr="00AC2974">
        <w:rPr>
          <w:rFonts w:ascii="Avenir Next" w:hAnsi="Avenir Next" w:cs="Arial"/>
          <w:color w:val="333333"/>
          <w:sz w:val="22"/>
          <w:szCs w:val="22"/>
        </w:rPr>
        <w:t>Grazie alla tecnologia DSP intelligente, permette bassi puliti, precisi e che non rimbombano in ambienti di ascolto di piccole e medie dimensioni. Si accende e si spegne automaticament</w:t>
      </w:r>
      <w:r>
        <w:rPr>
          <w:rFonts w:ascii="Avenir Next" w:hAnsi="Avenir Next" w:cs="Arial"/>
          <w:color w:val="333333"/>
          <w:sz w:val="22"/>
          <w:szCs w:val="22"/>
        </w:rPr>
        <w:t xml:space="preserve">e. </w:t>
      </w:r>
    </w:p>
    <w:p w14:paraId="0809DF2C" w14:textId="3AACBE4E" w:rsidR="00AC2974" w:rsidRDefault="00AC2974" w:rsidP="00AC2974">
      <w:pPr>
        <w:jc w:val="both"/>
        <w:rPr>
          <w:rFonts w:ascii="Avenir Next" w:hAnsi="Avenir Next" w:cs="Arial"/>
          <w:i/>
          <w:iCs/>
          <w:color w:val="333333"/>
          <w:sz w:val="22"/>
          <w:szCs w:val="22"/>
        </w:rPr>
      </w:pPr>
      <w:r w:rsidRPr="00122631">
        <w:rPr>
          <w:rFonts w:ascii="Avenir Next" w:hAnsi="Avenir Next" w:cs="Arial"/>
          <w:i/>
          <w:iCs/>
          <w:color w:val="333333"/>
          <w:sz w:val="22"/>
          <w:szCs w:val="22"/>
        </w:rPr>
        <w:t>Prezzo €</w:t>
      </w:r>
      <w:r>
        <w:rPr>
          <w:rFonts w:ascii="Avenir Next" w:hAnsi="Avenir Next" w:cs="Arial"/>
          <w:i/>
          <w:iCs/>
          <w:color w:val="333333"/>
          <w:sz w:val="22"/>
          <w:szCs w:val="22"/>
        </w:rPr>
        <w:t xml:space="preserve">399,99 </w:t>
      </w:r>
      <w:r>
        <w:rPr>
          <w:rFonts w:ascii="Avenir Next" w:hAnsi="Avenir Next" w:cs="Arial"/>
          <w:color w:val="333333"/>
          <w:sz w:val="22"/>
          <w:szCs w:val="22"/>
        </w:rPr>
        <w:t xml:space="preserve">ora in offerta a </w:t>
      </w:r>
      <w:r>
        <w:rPr>
          <w:rFonts w:ascii="Avenir Next" w:hAnsi="Avenir Next" w:cs="Arial"/>
          <w:i/>
          <w:iCs/>
          <w:color w:val="333333"/>
          <w:sz w:val="22"/>
          <w:szCs w:val="22"/>
        </w:rPr>
        <w:t>€349,99 – disponibili nella colorazione Nero e Bianco</w:t>
      </w:r>
    </w:p>
    <w:p w14:paraId="2416574D" w14:textId="76009309" w:rsidR="00AC2974" w:rsidRDefault="00AC2974" w:rsidP="00AC2974">
      <w:pPr>
        <w:jc w:val="both"/>
        <w:rPr>
          <w:rFonts w:ascii="Avenir Next" w:hAnsi="Avenir Next" w:cs="Arial"/>
          <w:color w:val="333333"/>
          <w:sz w:val="22"/>
          <w:szCs w:val="22"/>
        </w:rPr>
      </w:pPr>
    </w:p>
    <w:p w14:paraId="4ED6871A" w14:textId="77777777" w:rsidR="00BF2D20" w:rsidRPr="005143CA" w:rsidRDefault="00BF2D20" w:rsidP="00BF2D20">
      <w:pPr>
        <w:jc w:val="both"/>
        <w:rPr>
          <w:rFonts w:ascii="Avenir Next" w:hAnsi="Avenir Next"/>
          <w:b/>
          <w:bCs/>
          <w:sz w:val="22"/>
          <w:szCs w:val="22"/>
        </w:rPr>
      </w:pPr>
      <w:r w:rsidRPr="005143CA">
        <w:rPr>
          <w:rFonts w:ascii="Avenir Next" w:hAnsi="Avenir Next"/>
          <w:noProof/>
          <w:sz w:val="22"/>
          <w:szCs w:val="22"/>
        </w:rPr>
        <w:drawing>
          <wp:anchor distT="0" distB="0" distL="114300" distR="114300" simplePos="0" relativeHeight="251677696" behindDoc="0" locked="0" layoutInCell="1" allowOverlap="1" wp14:anchorId="66758F9D" wp14:editId="47136FBF">
            <wp:simplePos x="0" y="0"/>
            <wp:positionH relativeFrom="column">
              <wp:posOffset>-317500</wp:posOffset>
            </wp:positionH>
            <wp:positionV relativeFrom="paragraph">
              <wp:posOffset>97155</wp:posOffset>
            </wp:positionV>
            <wp:extent cx="1832979" cy="1832979"/>
            <wp:effectExtent l="0" t="0" r="0" b="0"/>
            <wp:wrapSquare wrapText="bothSides"/>
            <wp:docPr id="3" name="Immagine 3" descr="Immagine che contiene elettronico, altoparlant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elettronico, altoparlante&#10;&#10;Descrizione generata automaticament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979" cy="1832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76AF7" w14:textId="1A5803D1" w:rsidR="00BF2D20" w:rsidRDefault="00000000" w:rsidP="00BF2D20">
      <w:pPr>
        <w:jc w:val="both"/>
        <w:rPr>
          <w:rFonts w:ascii="Avenir Next" w:hAnsi="Avenir Next" w:cs="Arial"/>
          <w:i/>
          <w:iCs/>
          <w:color w:val="333333"/>
          <w:sz w:val="22"/>
          <w:szCs w:val="22"/>
        </w:rPr>
      </w:pPr>
      <w:hyperlink r:id="rId14" w:history="1">
        <w:r w:rsidR="00BF2D20" w:rsidRPr="00BF2D20">
          <w:rPr>
            <w:rStyle w:val="Collegamentoipertestuale"/>
            <w:rFonts w:ascii="Avenir Next" w:hAnsi="Avenir Next"/>
            <w:b/>
            <w:bCs/>
            <w:sz w:val="22"/>
            <w:szCs w:val="22"/>
          </w:rPr>
          <w:t>ULTIMA 40</w:t>
        </w:r>
      </w:hyperlink>
      <w:r w:rsidR="00BF2D20" w:rsidRPr="005143CA">
        <w:rPr>
          <w:rFonts w:ascii="Avenir Next" w:hAnsi="Avenir Next"/>
          <w:b/>
          <w:bCs/>
          <w:sz w:val="22"/>
          <w:szCs w:val="22"/>
        </w:rPr>
        <w:t xml:space="preserve"> </w:t>
      </w:r>
      <w:r w:rsidR="00BF2D20" w:rsidRPr="00BF2D20">
        <w:rPr>
          <w:rFonts w:ascii="Avenir Next" w:hAnsi="Avenir Next" w:cs="Arial"/>
          <w:color w:val="333333"/>
          <w:sz w:val="22"/>
          <w:szCs w:val="22"/>
        </w:rPr>
        <w:t xml:space="preserve">Questa coppia di diffusori Hi-Fi da pavimento rappresenta un’intramontabile leggenda all’interno della linea più celebre di Teufel. </w:t>
      </w:r>
      <w:r w:rsidR="00BF2D20">
        <w:rPr>
          <w:rFonts w:ascii="Avenir Next" w:hAnsi="Avenir Next" w:cs="Arial"/>
          <w:color w:val="333333"/>
          <w:sz w:val="22"/>
          <w:szCs w:val="22"/>
        </w:rPr>
        <w:t>O</w:t>
      </w:r>
      <w:r w:rsidR="00BF2D20" w:rsidRPr="00BF2D20">
        <w:rPr>
          <w:rFonts w:ascii="Avenir Next" w:hAnsi="Avenir Next" w:cs="Arial"/>
          <w:color w:val="333333"/>
          <w:sz w:val="22"/>
          <w:szCs w:val="22"/>
        </w:rPr>
        <w:t>ffr</w:t>
      </w:r>
      <w:r w:rsidR="00BF2D20">
        <w:rPr>
          <w:rFonts w:ascii="Avenir Next" w:hAnsi="Avenir Next" w:cs="Arial"/>
          <w:color w:val="333333"/>
          <w:sz w:val="22"/>
          <w:szCs w:val="22"/>
        </w:rPr>
        <w:t>e</w:t>
      </w:r>
      <w:r w:rsidR="00BF2D20" w:rsidRPr="00BF2D20">
        <w:rPr>
          <w:rFonts w:ascii="Avenir Next" w:hAnsi="Avenir Next" w:cs="Arial"/>
          <w:color w:val="333333"/>
          <w:sz w:val="22"/>
          <w:szCs w:val="22"/>
        </w:rPr>
        <w:t xml:space="preserve"> altissime prestazioni acustiche per l’ascolto di musica, film e videogiochi grazie al sistema a 3 vie con due woofer ad alta potenza, per livelli elevati e senza distorsioni. ULTIMA 40 è compatibile con qualsiasi amplificatore stereo o ricevitore AV, disponibile anche come set surround. </w:t>
      </w:r>
      <w:r w:rsidR="00BF2D20" w:rsidRPr="00BF2D20">
        <w:rPr>
          <w:rFonts w:ascii="Avenir Next" w:hAnsi="Avenir Next" w:cs="Arial"/>
          <w:i/>
          <w:iCs/>
          <w:color w:val="333333"/>
          <w:sz w:val="22"/>
          <w:szCs w:val="22"/>
        </w:rPr>
        <w:t>Prezzo €499,99 ora in offerta a €399,99 – disponibili nella colorazione Nero e Bianco</w:t>
      </w:r>
    </w:p>
    <w:p w14:paraId="3D972744" w14:textId="6ACA3A56" w:rsidR="00BF2D20" w:rsidRDefault="00BF2D20" w:rsidP="00BF2D20">
      <w:pPr>
        <w:jc w:val="both"/>
        <w:rPr>
          <w:rFonts w:ascii="Avenir Next" w:hAnsi="Avenir Next" w:cs="Arial"/>
          <w:i/>
          <w:iCs/>
          <w:color w:val="333333"/>
          <w:sz w:val="22"/>
          <w:szCs w:val="22"/>
        </w:rPr>
      </w:pPr>
    </w:p>
    <w:p w14:paraId="6B2CDEE4" w14:textId="336FAF2A" w:rsidR="00BF2D20" w:rsidRDefault="00BF2D20" w:rsidP="00BF2D20">
      <w:pPr>
        <w:jc w:val="both"/>
        <w:rPr>
          <w:rFonts w:ascii="Avenir Next" w:hAnsi="Avenir Next" w:cs="Arial"/>
          <w:i/>
          <w:iCs/>
          <w:color w:val="333333"/>
          <w:sz w:val="22"/>
          <w:szCs w:val="22"/>
        </w:rPr>
      </w:pPr>
    </w:p>
    <w:p w14:paraId="5E9FAC1B" w14:textId="69372070" w:rsidR="00BF2D20" w:rsidRDefault="00BF2D20" w:rsidP="00BF2D20">
      <w:pPr>
        <w:jc w:val="both"/>
        <w:rPr>
          <w:rFonts w:ascii="Avenir Next" w:hAnsi="Avenir Next" w:cs="Arial"/>
          <w:i/>
          <w:iCs/>
          <w:color w:val="333333"/>
          <w:sz w:val="22"/>
          <w:szCs w:val="22"/>
        </w:rPr>
      </w:pPr>
    </w:p>
    <w:p w14:paraId="02E46932" w14:textId="3FD0D579" w:rsidR="00BF2D20" w:rsidRDefault="00BF2D20" w:rsidP="00BF2D20">
      <w:pPr>
        <w:jc w:val="both"/>
        <w:rPr>
          <w:rFonts w:ascii="Avenir Next" w:hAnsi="Avenir Next" w:cs="Arial"/>
          <w:i/>
          <w:iCs/>
          <w:color w:val="333333"/>
          <w:sz w:val="22"/>
          <w:szCs w:val="22"/>
        </w:rPr>
      </w:pPr>
    </w:p>
    <w:p w14:paraId="499A5B72" w14:textId="77777777" w:rsidR="003B44D2" w:rsidRDefault="003B44D2" w:rsidP="00BF2D20">
      <w:pPr>
        <w:jc w:val="both"/>
        <w:rPr>
          <w:rFonts w:ascii="Avenir Next" w:hAnsi="Avenir Next" w:cs="Arial"/>
          <w:i/>
          <w:iCs/>
          <w:color w:val="333333"/>
          <w:sz w:val="22"/>
          <w:szCs w:val="22"/>
        </w:rPr>
      </w:pPr>
    </w:p>
    <w:p w14:paraId="66E50F11" w14:textId="1BD5835D" w:rsidR="00BF2D20" w:rsidRDefault="00BF2D20" w:rsidP="00BF2D20">
      <w:pPr>
        <w:jc w:val="both"/>
        <w:rPr>
          <w:rFonts w:ascii="Avenir Next" w:hAnsi="Avenir Next"/>
          <w:i/>
          <w:iCs/>
          <w:sz w:val="22"/>
          <w:szCs w:val="22"/>
        </w:rPr>
      </w:pPr>
      <w:r w:rsidRPr="005143CA">
        <w:rPr>
          <w:rFonts w:ascii="Avenir Next" w:hAnsi="Avenir Next"/>
          <w:noProof/>
          <w:sz w:val="22"/>
          <w:szCs w:val="22"/>
        </w:rPr>
        <w:drawing>
          <wp:anchor distT="0" distB="0" distL="114300" distR="114300" simplePos="0" relativeHeight="251679744" behindDoc="0" locked="0" layoutInCell="1" allowOverlap="1" wp14:anchorId="530539F9" wp14:editId="64B916A2">
            <wp:simplePos x="0" y="0"/>
            <wp:positionH relativeFrom="column">
              <wp:posOffset>4432069</wp:posOffset>
            </wp:positionH>
            <wp:positionV relativeFrom="paragraph">
              <wp:posOffset>135255</wp:posOffset>
            </wp:positionV>
            <wp:extent cx="1724025" cy="1793875"/>
            <wp:effectExtent l="0" t="0" r="3175" b="0"/>
            <wp:wrapSquare wrapText="bothSides"/>
            <wp:docPr id="8" name="Immagine 8" descr="Immagine che contiene elettronico, interni, proietto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Immagine che contiene elettronico, interni, proiettor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6" w:history="1">
        <w:r w:rsidRPr="00BF2D20">
          <w:rPr>
            <w:rStyle w:val="Collegamentoipertestuale"/>
            <w:rFonts w:ascii="Avenir Next" w:hAnsi="Avenir Next"/>
            <w:b/>
            <w:bCs/>
            <w:sz w:val="22"/>
            <w:szCs w:val="22"/>
          </w:rPr>
          <w:t>BOOMSTER</w:t>
        </w:r>
      </w:hyperlink>
      <w:r w:rsidRPr="005143CA">
        <w:rPr>
          <w:rFonts w:ascii="Avenir Next" w:hAnsi="Avenir Next"/>
          <w:b/>
          <w:bCs/>
          <w:sz w:val="22"/>
          <w:szCs w:val="22"/>
        </w:rPr>
        <w:t xml:space="preserve"> </w:t>
      </w:r>
      <w:r>
        <w:rPr>
          <w:rFonts w:ascii="Avenir Next" w:hAnsi="Avenir Next"/>
          <w:color w:val="000000"/>
          <w:sz w:val="22"/>
          <w:szCs w:val="22"/>
        </w:rPr>
        <w:t>un</w:t>
      </w:r>
      <w:r w:rsidRPr="005143CA">
        <w:rPr>
          <w:rFonts w:ascii="Avenir Next" w:hAnsi="Avenir Next"/>
          <w:color w:val="000000"/>
          <w:sz w:val="22"/>
          <w:szCs w:val="22"/>
        </w:rPr>
        <w:t xml:space="preserve"> sistema audio stereo Bluetooth DAB + / FM più popolare e iconico del brand. Grazie a nuovi aggiornamenti e a nuove feature, è il compagno perfetto per il papà che adora ascoltare le nuove hit e le canzoni del cuore. Dotato della tecnologia Dynamore by Teufel, fornisce un palcoscenico acustico avvolgente, con una potenza RMS di 42 Watt è davvero instancabile: permette una riproduzione fino a 18 ore. Radio analogica e digitale con Bluetooth 5 con apt-X® per lo streaming wireless di musica/podcast in qualità CD tramite Spotify &amp; Co., supporta multipoint (collega un secondo smartphone) e stereo true wireless. </w:t>
      </w:r>
      <w:r w:rsidRPr="00BF2D20">
        <w:rPr>
          <w:rFonts w:ascii="Avenir Next" w:hAnsi="Avenir Next"/>
          <w:i/>
          <w:iCs/>
          <w:sz w:val="22"/>
          <w:szCs w:val="22"/>
        </w:rPr>
        <w:t>Prezzo 369,90</w:t>
      </w:r>
    </w:p>
    <w:p w14:paraId="633047F8" w14:textId="4E45DCDE" w:rsidR="00BF2D20" w:rsidRPr="00BF2D20" w:rsidRDefault="00BF2D20" w:rsidP="00BF2D20">
      <w:pPr>
        <w:jc w:val="both"/>
        <w:rPr>
          <w:rStyle w:val="Collegamentoipertestuale"/>
          <w:rFonts w:ascii="Avenir Next" w:hAnsi="Avenir Next" w:cs="Arial"/>
          <w:i/>
          <w:iCs/>
          <w:color w:val="333333"/>
          <w:sz w:val="22"/>
          <w:szCs w:val="22"/>
          <w:u w:val="none"/>
        </w:rPr>
      </w:pPr>
      <w:r w:rsidRPr="00BF2D20">
        <w:rPr>
          <w:rFonts w:ascii="Avenir Next" w:hAnsi="Avenir Next" w:cs="Arial"/>
          <w:i/>
          <w:iCs/>
          <w:color w:val="333333"/>
          <w:sz w:val="22"/>
          <w:szCs w:val="22"/>
        </w:rPr>
        <w:t>Prezzo €</w:t>
      </w:r>
      <w:r>
        <w:rPr>
          <w:rFonts w:ascii="Avenir Next" w:hAnsi="Avenir Next" w:cs="Arial"/>
          <w:i/>
          <w:iCs/>
          <w:color w:val="333333"/>
          <w:sz w:val="22"/>
          <w:szCs w:val="22"/>
        </w:rPr>
        <w:t>369</w:t>
      </w:r>
      <w:r w:rsidRPr="00BF2D20">
        <w:rPr>
          <w:rFonts w:ascii="Avenir Next" w:hAnsi="Avenir Next" w:cs="Arial"/>
          <w:i/>
          <w:iCs/>
          <w:color w:val="333333"/>
          <w:sz w:val="22"/>
          <w:szCs w:val="22"/>
        </w:rPr>
        <w:t>,9</w:t>
      </w:r>
      <w:r>
        <w:rPr>
          <w:rFonts w:ascii="Avenir Next" w:hAnsi="Avenir Next" w:cs="Arial"/>
          <w:i/>
          <w:iCs/>
          <w:color w:val="333333"/>
          <w:sz w:val="22"/>
          <w:szCs w:val="22"/>
        </w:rPr>
        <w:t>9</w:t>
      </w:r>
      <w:r w:rsidRPr="00BF2D20">
        <w:rPr>
          <w:rFonts w:ascii="Avenir Next" w:hAnsi="Avenir Next" w:cs="Arial"/>
          <w:i/>
          <w:iCs/>
          <w:color w:val="333333"/>
          <w:sz w:val="22"/>
          <w:szCs w:val="22"/>
        </w:rPr>
        <w:t xml:space="preserve"> ora in offerta a €3</w:t>
      </w:r>
      <w:r>
        <w:rPr>
          <w:rFonts w:ascii="Avenir Next" w:hAnsi="Avenir Next" w:cs="Arial"/>
          <w:i/>
          <w:iCs/>
          <w:color w:val="333333"/>
          <w:sz w:val="22"/>
          <w:szCs w:val="22"/>
        </w:rPr>
        <w:t>2</w:t>
      </w:r>
      <w:r w:rsidRPr="00BF2D20">
        <w:rPr>
          <w:rFonts w:ascii="Avenir Next" w:hAnsi="Avenir Next" w:cs="Arial"/>
          <w:i/>
          <w:iCs/>
          <w:color w:val="333333"/>
          <w:sz w:val="22"/>
          <w:szCs w:val="22"/>
        </w:rPr>
        <w:t xml:space="preserve">9,99 – disponibili nella colorazione </w:t>
      </w:r>
      <w:r>
        <w:rPr>
          <w:rFonts w:ascii="Avenir Next" w:hAnsi="Avenir Next" w:cs="Arial"/>
          <w:i/>
          <w:iCs/>
          <w:color w:val="333333"/>
          <w:sz w:val="22"/>
          <w:szCs w:val="22"/>
        </w:rPr>
        <w:t>Night Black e Sand White</w:t>
      </w:r>
      <w:r w:rsidRPr="00BF2D20">
        <w:rPr>
          <w:rFonts w:ascii="Avenir Next" w:hAnsi="Avenir Next" w:cs="Arial"/>
          <w:i/>
          <w:iCs/>
          <w:color w:val="333333"/>
          <w:sz w:val="22"/>
          <w:szCs w:val="22"/>
        </w:rPr>
        <w:t xml:space="preserve"> </w:t>
      </w:r>
    </w:p>
    <w:p w14:paraId="77CB5EFE" w14:textId="5184C469" w:rsidR="00BF2D20" w:rsidRDefault="00BF2D20" w:rsidP="00BF2D20">
      <w:pPr>
        <w:jc w:val="both"/>
        <w:rPr>
          <w:rFonts w:ascii="Avenir Next" w:hAnsi="Avenir Next" w:cs="Arial"/>
          <w:color w:val="333333"/>
          <w:sz w:val="22"/>
          <w:szCs w:val="22"/>
        </w:rPr>
      </w:pPr>
    </w:p>
    <w:p w14:paraId="6D6FE328" w14:textId="786A6EC3" w:rsidR="00BF2D20" w:rsidRDefault="00BF2D20" w:rsidP="00BF2D20">
      <w:pPr>
        <w:jc w:val="both"/>
        <w:rPr>
          <w:rFonts w:ascii="Avenir Next" w:hAnsi="Avenir Next" w:cs="Arial"/>
          <w:color w:val="333333"/>
          <w:sz w:val="22"/>
          <w:szCs w:val="22"/>
        </w:rPr>
      </w:pPr>
    </w:p>
    <w:p w14:paraId="0B967470" w14:textId="44177711" w:rsidR="00BF2D20" w:rsidRPr="005143CA" w:rsidRDefault="00BF2D20" w:rsidP="00BF2D20">
      <w:pPr>
        <w:rPr>
          <w:rFonts w:ascii="Avenir Next" w:hAnsi="Avenir Next"/>
          <w:sz w:val="22"/>
          <w:szCs w:val="22"/>
        </w:rPr>
      </w:pPr>
      <w:r w:rsidRPr="005143CA">
        <w:rPr>
          <w:rFonts w:ascii="Avenir Next" w:hAnsi="Avenir Next"/>
          <w:noProof/>
          <w:sz w:val="22"/>
          <w:szCs w:val="22"/>
        </w:rPr>
        <w:drawing>
          <wp:anchor distT="0" distB="0" distL="114300" distR="114300" simplePos="0" relativeHeight="251681792" behindDoc="0" locked="0" layoutInCell="1" allowOverlap="1" wp14:anchorId="533FA5E2" wp14:editId="40E37B96">
            <wp:simplePos x="0" y="0"/>
            <wp:positionH relativeFrom="column">
              <wp:posOffset>-207818</wp:posOffset>
            </wp:positionH>
            <wp:positionV relativeFrom="paragraph">
              <wp:posOffset>193040</wp:posOffset>
            </wp:positionV>
            <wp:extent cx="2122805" cy="2364105"/>
            <wp:effectExtent l="0" t="0" r="0" b="0"/>
            <wp:wrapSquare wrapText="bothSides"/>
            <wp:docPr id="2" name="Immagine 2" descr="Immagine che contiene elettroni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elettronic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236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43CA">
        <w:rPr>
          <w:rFonts w:ascii="Avenir Next" w:hAnsi="Avenir Next"/>
          <w:sz w:val="22"/>
          <w:szCs w:val="22"/>
        </w:rPr>
        <w:fldChar w:fldCharType="begin"/>
      </w:r>
      <w:r w:rsidRPr="005143CA">
        <w:rPr>
          <w:rFonts w:ascii="Avenir Next" w:hAnsi="Avenir Next"/>
          <w:sz w:val="22"/>
          <w:szCs w:val="22"/>
        </w:rPr>
        <w:instrText xml:space="preserve"> INCLUDEPICTURE "https://res.cloudinary.com/lautsprecher-teufel/image/upload/c_fill,f_auto,q_auto,w_800/v1594626826/Radio%203sixty%20%282020%29%20-%20black%20-%20Set.jpg" \* MERGEFORMATINET </w:instrText>
      </w:r>
      <w:r w:rsidR="00000000">
        <w:rPr>
          <w:rFonts w:ascii="Avenir Next" w:hAnsi="Avenir Next"/>
          <w:sz w:val="22"/>
          <w:szCs w:val="22"/>
        </w:rPr>
        <w:fldChar w:fldCharType="separate"/>
      </w:r>
      <w:r w:rsidRPr="005143CA">
        <w:rPr>
          <w:rFonts w:ascii="Avenir Next" w:hAnsi="Avenir Next"/>
          <w:sz w:val="22"/>
          <w:szCs w:val="22"/>
        </w:rPr>
        <w:fldChar w:fldCharType="end"/>
      </w:r>
    </w:p>
    <w:p w14:paraId="25FDAA35" w14:textId="6E388F9F" w:rsidR="00BF2D20" w:rsidRPr="005143CA" w:rsidRDefault="00000000" w:rsidP="00BF2D20">
      <w:pPr>
        <w:jc w:val="both"/>
        <w:rPr>
          <w:rFonts w:ascii="Avenir Next" w:hAnsi="Avenir Next"/>
          <w:sz w:val="22"/>
          <w:szCs w:val="22"/>
        </w:rPr>
      </w:pPr>
      <w:hyperlink r:id="rId18" w:history="1">
        <w:r w:rsidR="001A0913">
          <w:rPr>
            <w:rStyle w:val="Collegamentoipertestuale"/>
            <w:rFonts w:ascii="Avenir Next" w:hAnsi="Avenir Next"/>
            <w:b/>
            <w:bCs/>
            <w:sz w:val="22"/>
            <w:szCs w:val="22"/>
          </w:rPr>
          <w:t>RADIO 3SIXTY</w:t>
        </w:r>
      </w:hyperlink>
      <w:r w:rsidR="00BF2D20">
        <w:rPr>
          <w:rFonts w:ascii="Avenir Next" w:hAnsi="Avenir Next"/>
          <w:sz w:val="22"/>
          <w:szCs w:val="22"/>
        </w:rPr>
        <w:t xml:space="preserve"> </w:t>
      </w:r>
      <w:r w:rsidR="00BF2D20" w:rsidRPr="001A0913">
        <w:rPr>
          <w:rFonts w:ascii="Avenir Next" w:hAnsi="Avenir Next"/>
          <w:color w:val="000000"/>
          <w:sz w:val="22"/>
          <w:szCs w:val="22"/>
        </w:rPr>
        <w:t>è la smart radio compatta e potente che unisce tecnologia all’avanguardia a un design vintage ed essenziale. Le connessioni sono praticamente infinite: accesso a più di 1000 stazioni radio con DAB+, Internet Radio e FM, Bluetooth, ingresso stereo analogico AUX e USB-playback (anche con funzione ricarica), per una capacità di riprodurre musica praticamente da ogni sorgente e la possibilità di memorizzare fino a 60 canali streaming preferiti. Questo piccolo radio speaker, inoltre, offre una qualità audio impressionante grazie al sub-woofer down-</w:t>
      </w:r>
      <w:proofErr w:type="spellStart"/>
      <w:r w:rsidR="00BF2D20" w:rsidRPr="001A0913">
        <w:rPr>
          <w:rFonts w:ascii="Avenir Next" w:hAnsi="Avenir Next"/>
          <w:color w:val="000000"/>
          <w:sz w:val="22"/>
          <w:szCs w:val="22"/>
        </w:rPr>
        <w:t>fire</w:t>
      </w:r>
      <w:proofErr w:type="spellEnd"/>
      <w:r w:rsidR="00BF2D20" w:rsidRPr="001A0913">
        <w:rPr>
          <w:rFonts w:ascii="Avenir Next" w:hAnsi="Avenir Next"/>
          <w:color w:val="000000"/>
          <w:sz w:val="22"/>
          <w:szCs w:val="22"/>
        </w:rPr>
        <w:t xml:space="preserve"> da 90m e alla tecnologia Teufel Dynamore, che garantisce una spazialità sonora molto ampia.</w:t>
      </w:r>
      <w:r w:rsidR="00BF2D20" w:rsidRPr="005143CA">
        <w:rPr>
          <w:rFonts w:ascii="Avenir Next" w:hAnsi="Avenir Next"/>
          <w:sz w:val="22"/>
          <w:szCs w:val="22"/>
        </w:rPr>
        <w:t xml:space="preserve"> </w:t>
      </w:r>
    </w:p>
    <w:p w14:paraId="20215904" w14:textId="4AB19A49" w:rsidR="00BF2D20" w:rsidRPr="00BF2D20" w:rsidRDefault="00BF2D20" w:rsidP="00BF2D20">
      <w:pPr>
        <w:jc w:val="both"/>
        <w:rPr>
          <w:rStyle w:val="Collegamentoipertestuale"/>
          <w:rFonts w:ascii="Avenir Next" w:hAnsi="Avenir Next" w:cs="Arial"/>
          <w:i/>
          <w:iCs/>
          <w:color w:val="333333"/>
          <w:sz w:val="22"/>
          <w:szCs w:val="22"/>
          <w:u w:val="none"/>
        </w:rPr>
      </w:pPr>
      <w:r w:rsidRPr="00BF2D20">
        <w:rPr>
          <w:rFonts w:ascii="Avenir Next" w:hAnsi="Avenir Next" w:cs="Arial"/>
          <w:i/>
          <w:iCs/>
          <w:color w:val="333333"/>
          <w:sz w:val="22"/>
          <w:szCs w:val="22"/>
        </w:rPr>
        <w:t>Prezzo €</w:t>
      </w:r>
      <w:r>
        <w:rPr>
          <w:rFonts w:ascii="Avenir Next" w:hAnsi="Avenir Next" w:cs="Arial"/>
          <w:i/>
          <w:iCs/>
          <w:color w:val="333333"/>
          <w:sz w:val="22"/>
          <w:szCs w:val="22"/>
        </w:rPr>
        <w:t>349</w:t>
      </w:r>
      <w:r w:rsidRPr="00BF2D20">
        <w:rPr>
          <w:rFonts w:ascii="Avenir Next" w:hAnsi="Avenir Next" w:cs="Arial"/>
          <w:i/>
          <w:iCs/>
          <w:color w:val="333333"/>
          <w:sz w:val="22"/>
          <w:szCs w:val="22"/>
        </w:rPr>
        <w:t>,9</w:t>
      </w:r>
      <w:r>
        <w:rPr>
          <w:rFonts w:ascii="Avenir Next" w:hAnsi="Avenir Next" w:cs="Arial"/>
          <w:i/>
          <w:iCs/>
          <w:color w:val="333333"/>
          <w:sz w:val="22"/>
          <w:szCs w:val="22"/>
        </w:rPr>
        <w:t>9</w:t>
      </w:r>
      <w:r w:rsidRPr="00BF2D20">
        <w:rPr>
          <w:rFonts w:ascii="Avenir Next" w:hAnsi="Avenir Next" w:cs="Arial"/>
          <w:i/>
          <w:iCs/>
          <w:color w:val="333333"/>
          <w:sz w:val="22"/>
          <w:szCs w:val="22"/>
        </w:rPr>
        <w:t xml:space="preserve"> ora in offerta a €</w:t>
      </w:r>
      <w:r w:rsidR="001A0913">
        <w:rPr>
          <w:rFonts w:ascii="Avenir Next" w:hAnsi="Avenir Next" w:cs="Arial"/>
          <w:i/>
          <w:iCs/>
          <w:color w:val="333333"/>
          <w:sz w:val="22"/>
          <w:szCs w:val="22"/>
        </w:rPr>
        <w:t>279</w:t>
      </w:r>
      <w:r w:rsidRPr="00BF2D20">
        <w:rPr>
          <w:rFonts w:ascii="Avenir Next" w:hAnsi="Avenir Next" w:cs="Arial"/>
          <w:i/>
          <w:iCs/>
          <w:color w:val="333333"/>
          <w:sz w:val="22"/>
          <w:szCs w:val="22"/>
        </w:rPr>
        <w:t xml:space="preserve">,99 – disponibili nella colorazione </w:t>
      </w:r>
      <w:r>
        <w:rPr>
          <w:rFonts w:ascii="Avenir Next" w:hAnsi="Avenir Next" w:cs="Arial"/>
          <w:i/>
          <w:iCs/>
          <w:color w:val="333333"/>
          <w:sz w:val="22"/>
          <w:szCs w:val="22"/>
        </w:rPr>
        <w:t>Night Black e Sand White</w:t>
      </w:r>
      <w:r w:rsidRPr="00BF2D20">
        <w:rPr>
          <w:rFonts w:ascii="Avenir Next" w:hAnsi="Avenir Next" w:cs="Arial"/>
          <w:i/>
          <w:iCs/>
          <w:color w:val="333333"/>
          <w:sz w:val="22"/>
          <w:szCs w:val="22"/>
        </w:rPr>
        <w:t xml:space="preserve"> </w:t>
      </w:r>
    </w:p>
    <w:p w14:paraId="6006F911" w14:textId="77777777" w:rsidR="00BF2D20" w:rsidRPr="00BF2D20" w:rsidRDefault="00BF2D20" w:rsidP="00BF2D20">
      <w:pPr>
        <w:jc w:val="both"/>
        <w:rPr>
          <w:rFonts w:ascii="Avenir Next" w:hAnsi="Avenir Next" w:cs="Arial"/>
          <w:color w:val="333333"/>
          <w:sz w:val="22"/>
          <w:szCs w:val="22"/>
        </w:rPr>
      </w:pPr>
    </w:p>
    <w:p w14:paraId="1629A5C1" w14:textId="56C8AC89" w:rsidR="00644921" w:rsidRPr="009B7905" w:rsidRDefault="00644921" w:rsidP="00AC29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venir Next" w:hAnsi="Avenir Next" w:cs="Arial"/>
          <w:b/>
          <w:bCs/>
          <w:color w:val="000000"/>
          <w:sz w:val="18"/>
          <w:szCs w:val="18"/>
        </w:rPr>
      </w:pPr>
    </w:p>
    <w:p w14:paraId="28A47FD1" w14:textId="77777777" w:rsidR="00644921" w:rsidRPr="009B7905" w:rsidRDefault="00644921" w:rsidP="00AC29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venir Next" w:hAnsi="Avenir Next" w:cs="Arial"/>
          <w:b/>
          <w:bCs/>
          <w:color w:val="000000"/>
          <w:sz w:val="18"/>
          <w:szCs w:val="18"/>
        </w:rPr>
      </w:pPr>
    </w:p>
    <w:p w14:paraId="107DFB57" w14:textId="375786BB" w:rsidR="00EA3689" w:rsidRPr="00B163B5" w:rsidRDefault="00EA3689" w:rsidP="00AC2974">
      <w:pPr>
        <w:pStyle w:val="paragraph"/>
        <w:spacing w:before="0" w:beforeAutospacing="0" w:after="0" w:afterAutospacing="0"/>
        <w:jc w:val="both"/>
        <w:textAlignment w:val="baseline"/>
        <w:rPr>
          <w:rFonts w:ascii="Avenir Next" w:hAnsi="Avenir Next" w:cs="Segoe UI"/>
          <w:sz w:val="18"/>
          <w:szCs w:val="18"/>
        </w:rPr>
      </w:pPr>
      <w:r w:rsidRPr="00215A1D">
        <w:rPr>
          <w:rFonts w:ascii="Avenir Next" w:hAnsi="Avenir Next" w:cstheme="minorHAnsi"/>
          <w:b/>
          <w:bCs/>
          <w:sz w:val="18"/>
          <w:szCs w:val="18"/>
        </w:rPr>
        <w:t xml:space="preserve">Teufel </w:t>
      </w:r>
    </w:p>
    <w:p w14:paraId="4C1FF6CC" w14:textId="77777777" w:rsidR="00EA3689" w:rsidRPr="00215A1D" w:rsidRDefault="00EA3689" w:rsidP="00AC2974">
      <w:pPr>
        <w:jc w:val="both"/>
        <w:rPr>
          <w:rFonts w:ascii="Avenir Next" w:hAnsi="Avenir Next" w:cstheme="minorHAnsi"/>
          <w:sz w:val="18"/>
          <w:szCs w:val="18"/>
        </w:rPr>
      </w:pPr>
      <w:r w:rsidRPr="00215A1D">
        <w:rPr>
          <w:rFonts w:ascii="Avenir Next" w:hAnsi="Avenir Next" w:cstheme="minorHAnsi"/>
          <w:sz w:val="18"/>
          <w:szCs w:val="18"/>
        </w:rPr>
        <w:t xml:space="preserve">Teufel è il più grande venditore diretto di prodotti audio in Europa. L'ampia gamma di dispositivi comprende sistemi home theater, soluzioni audio TV, sistemi multimediali, Hi-Fi classico, cuffie, Bluetooth e altoparlanti multi-room con tecnologia di trasmissione interna Raumfeld. L'azienda è nata nel 1979 a Berlino con lo sviluppo di kit di altoparlanti ed è ora un rinomato marchio di elettronica di consumo in Europa e Cina.  Fin dalla sua fondazione, la qualità sonora è sempre stata la massima priorità di Teufel. Innumerevoli riconoscimenti da parte di consumatori, stampa e media online sono la prova del suo successo. I prodotti Teufel sono disponibili esclusivamente presso il web store Teufel e nei negozi del marchio.  </w:t>
      </w:r>
    </w:p>
    <w:p w14:paraId="014BC0D0" w14:textId="77777777" w:rsidR="00EA3689" w:rsidRPr="00215A1D" w:rsidRDefault="00EA3689" w:rsidP="00AC2974">
      <w:pPr>
        <w:jc w:val="both"/>
        <w:rPr>
          <w:rFonts w:ascii="Avenir Next" w:hAnsi="Avenir Next" w:cstheme="minorHAnsi"/>
          <w:sz w:val="16"/>
          <w:szCs w:val="16"/>
        </w:rPr>
      </w:pPr>
    </w:p>
    <w:p w14:paraId="10E22891" w14:textId="77777777" w:rsidR="00644921" w:rsidRPr="00BB3A40" w:rsidRDefault="00644921" w:rsidP="00AC2974">
      <w:pPr>
        <w:pStyle w:val="paragraph"/>
        <w:spacing w:before="0" w:beforeAutospacing="0" w:after="0" w:afterAutospacing="0"/>
        <w:jc w:val="both"/>
        <w:textAlignment w:val="baseline"/>
        <w:rPr>
          <w:rFonts w:ascii="Avenir Next" w:hAnsi="Avenir Next" w:cstheme="minorHAnsi"/>
          <w:sz w:val="16"/>
          <w:szCs w:val="16"/>
        </w:rPr>
        <w:sectPr w:rsidR="00644921" w:rsidRPr="00BB3A40">
          <w:headerReference w:type="default" r:id="rId1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23090BA" w14:textId="77777777" w:rsidR="00EA3689" w:rsidRPr="00215A1D" w:rsidRDefault="00EA3689" w:rsidP="00AC2974">
      <w:pPr>
        <w:pStyle w:val="paragraph"/>
        <w:spacing w:before="0" w:beforeAutospacing="0" w:after="0" w:afterAutospacing="0"/>
        <w:jc w:val="both"/>
        <w:textAlignment w:val="baseline"/>
        <w:rPr>
          <w:rFonts w:ascii="Avenir Next" w:hAnsi="Avenir Next" w:cstheme="minorHAnsi"/>
          <w:sz w:val="16"/>
          <w:szCs w:val="16"/>
          <w:lang w:val="en-US"/>
        </w:rPr>
      </w:pPr>
      <w:r w:rsidRPr="00215A1D">
        <w:rPr>
          <w:rFonts w:ascii="Avenir Next" w:hAnsi="Avenir Next" w:cstheme="minorHAnsi"/>
          <w:sz w:val="16"/>
          <w:szCs w:val="16"/>
          <w:lang w:val="en-US"/>
        </w:rPr>
        <w:t xml:space="preserve">PR&amp;PRESS: ad Mirabilia </w:t>
      </w:r>
    </w:p>
    <w:p w14:paraId="5758D812" w14:textId="59D373CA" w:rsidR="00EA3689" w:rsidRPr="00215A1D" w:rsidRDefault="00000000" w:rsidP="00AC2974">
      <w:pPr>
        <w:pStyle w:val="paragraph"/>
        <w:spacing w:before="0" w:beforeAutospacing="0" w:after="0" w:afterAutospacing="0"/>
        <w:jc w:val="both"/>
        <w:textAlignment w:val="baseline"/>
        <w:rPr>
          <w:rFonts w:ascii="Avenir Next" w:hAnsi="Avenir Next" w:cstheme="minorHAnsi"/>
          <w:sz w:val="16"/>
          <w:szCs w:val="16"/>
          <w:lang w:val="en-US"/>
        </w:rPr>
      </w:pPr>
      <w:hyperlink r:id="rId20" w:history="1">
        <w:r w:rsidR="00EA3689" w:rsidRPr="00215A1D">
          <w:rPr>
            <w:rFonts w:ascii="Avenir Next" w:hAnsi="Avenir Next" w:cstheme="minorHAnsi"/>
            <w:sz w:val="16"/>
            <w:szCs w:val="16"/>
            <w:lang w:val="en-US"/>
          </w:rPr>
          <w:t>teufel@admirabilia.it</w:t>
        </w:r>
      </w:hyperlink>
    </w:p>
    <w:p w14:paraId="06661C49" w14:textId="77777777" w:rsidR="00EA3689" w:rsidRPr="00215A1D" w:rsidRDefault="00EA3689" w:rsidP="00AC2974">
      <w:pPr>
        <w:pStyle w:val="paragraph"/>
        <w:spacing w:before="0" w:beforeAutospacing="0" w:after="0" w:afterAutospacing="0"/>
        <w:jc w:val="both"/>
        <w:textAlignment w:val="baseline"/>
        <w:rPr>
          <w:rFonts w:ascii="Avenir Next" w:hAnsi="Avenir Next" w:cstheme="minorHAnsi"/>
          <w:sz w:val="16"/>
          <w:szCs w:val="16"/>
        </w:rPr>
      </w:pPr>
      <w:r w:rsidRPr="00215A1D">
        <w:rPr>
          <w:rFonts w:ascii="Avenir Next" w:hAnsi="Avenir Next" w:cstheme="minorHAnsi"/>
          <w:sz w:val="16"/>
          <w:szCs w:val="16"/>
        </w:rPr>
        <w:t>Contatti:</w:t>
      </w:r>
      <w:r w:rsidRPr="00215A1D">
        <w:rPr>
          <w:rFonts w:ascii="Avenir Next" w:hAnsi="Avenir Next" w:cstheme="minorHAnsi"/>
          <w:sz w:val="16"/>
          <w:szCs w:val="16"/>
        </w:rPr>
        <w:br/>
        <w:t xml:space="preserve">Laura Sanfelici: +39 346 6302391 </w:t>
      </w:r>
    </w:p>
    <w:p w14:paraId="4F3B05BC" w14:textId="429B45D9" w:rsidR="00644921" w:rsidRDefault="00EA3689" w:rsidP="00AC2974">
      <w:pPr>
        <w:jc w:val="both"/>
        <w:rPr>
          <w:rFonts w:ascii="Avenir Next" w:hAnsi="Avenir Next" w:cstheme="minorHAnsi"/>
          <w:sz w:val="16"/>
          <w:szCs w:val="16"/>
        </w:rPr>
        <w:sectPr w:rsidR="00644921" w:rsidSect="00644921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 w:rsidRPr="00215A1D">
        <w:rPr>
          <w:rFonts w:ascii="Avenir Next" w:hAnsi="Avenir Next" w:cstheme="minorHAnsi"/>
          <w:sz w:val="16"/>
          <w:szCs w:val="16"/>
        </w:rPr>
        <w:t>Cristina Carelli</w:t>
      </w:r>
      <w:r>
        <w:rPr>
          <w:rFonts w:ascii="Avenir Next" w:hAnsi="Avenir Next" w:cstheme="minorHAnsi"/>
          <w:sz w:val="16"/>
          <w:szCs w:val="16"/>
        </w:rPr>
        <w:t xml:space="preserve"> </w:t>
      </w:r>
      <w:r w:rsidRPr="004E21CB">
        <w:rPr>
          <w:rFonts w:ascii="Avenir Next" w:hAnsi="Avenir Next" w:cstheme="minorHAnsi"/>
          <w:sz w:val="16"/>
          <w:szCs w:val="16"/>
        </w:rPr>
        <w:t>+39 346 511</w:t>
      </w:r>
      <w:r w:rsidR="00644921">
        <w:rPr>
          <w:rFonts w:ascii="Avenir Next" w:hAnsi="Avenir Next" w:cstheme="minorHAnsi"/>
          <w:sz w:val="16"/>
          <w:szCs w:val="16"/>
        </w:rPr>
        <w:t>6</w:t>
      </w:r>
    </w:p>
    <w:p w14:paraId="379860C8" w14:textId="77777777" w:rsidR="00CC4483" w:rsidRPr="004E2C8A" w:rsidRDefault="00CC4483" w:rsidP="00AC2974">
      <w:pPr>
        <w:jc w:val="both"/>
        <w:rPr>
          <w:rFonts w:ascii="Avenir Next" w:hAnsi="Avenir Next" w:cs="Arial"/>
          <w:sz w:val="18"/>
          <w:szCs w:val="18"/>
        </w:rPr>
      </w:pPr>
    </w:p>
    <w:sectPr w:rsidR="00CC4483" w:rsidRPr="004E2C8A" w:rsidSect="00644921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8451A" w14:textId="77777777" w:rsidR="00B22C65" w:rsidRDefault="00B22C65" w:rsidP="00B45F1C">
      <w:r>
        <w:separator/>
      </w:r>
    </w:p>
  </w:endnote>
  <w:endnote w:type="continuationSeparator" w:id="0">
    <w:p w14:paraId="17AC5E8E" w14:textId="77777777" w:rsidR="00B22C65" w:rsidRDefault="00B22C65" w:rsidP="00B4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F99C6" w14:textId="77777777" w:rsidR="00B22C65" w:rsidRDefault="00B22C65" w:rsidP="00B45F1C">
      <w:r>
        <w:separator/>
      </w:r>
    </w:p>
  </w:footnote>
  <w:footnote w:type="continuationSeparator" w:id="0">
    <w:p w14:paraId="7D75B7A6" w14:textId="77777777" w:rsidR="00B22C65" w:rsidRDefault="00B22C65" w:rsidP="00B45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4B20B" w14:textId="41612365" w:rsidR="00B45F1C" w:rsidRDefault="00B45F1C" w:rsidP="004E2C8A">
    <w:pPr>
      <w:pStyle w:val="Intestazione"/>
      <w:jc w:val="center"/>
    </w:pPr>
    <w:r>
      <w:rPr>
        <w:noProof/>
      </w:rPr>
      <w:drawing>
        <wp:inline distT="0" distB="0" distL="0" distR="0" wp14:anchorId="4697A13F" wp14:editId="4211D9A2">
          <wp:extent cx="2038350" cy="685800"/>
          <wp:effectExtent l="0" t="0" r="0" b="0"/>
          <wp:docPr id="1" name="Immagine 1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24C"/>
    <w:multiLevelType w:val="multilevel"/>
    <w:tmpl w:val="286C2A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43FC3"/>
    <w:multiLevelType w:val="multilevel"/>
    <w:tmpl w:val="AC527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D2ED3"/>
    <w:multiLevelType w:val="multilevel"/>
    <w:tmpl w:val="042A21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D23326"/>
    <w:multiLevelType w:val="multilevel"/>
    <w:tmpl w:val="E56266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E96518"/>
    <w:multiLevelType w:val="multilevel"/>
    <w:tmpl w:val="35FC67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A3109E"/>
    <w:multiLevelType w:val="multilevel"/>
    <w:tmpl w:val="70D87C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742321"/>
    <w:multiLevelType w:val="multilevel"/>
    <w:tmpl w:val="B75CD2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104451"/>
    <w:multiLevelType w:val="multilevel"/>
    <w:tmpl w:val="50681C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5026664">
    <w:abstractNumId w:val="2"/>
  </w:num>
  <w:num w:numId="2" w16cid:durableId="4678363">
    <w:abstractNumId w:val="0"/>
  </w:num>
  <w:num w:numId="3" w16cid:durableId="633830748">
    <w:abstractNumId w:val="5"/>
  </w:num>
  <w:num w:numId="4" w16cid:durableId="2036150260">
    <w:abstractNumId w:val="7"/>
  </w:num>
  <w:num w:numId="5" w16cid:durableId="860049126">
    <w:abstractNumId w:val="1"/>
  </w:num>
  <w:num w:numId="6" w16cid:durableId="1367951884">
    <w:abstractNumId w:val="3"/>
  </w:num>
  <w:num w:numId="7" w16cid:durableId="29647930">
    <w:abstractNumId w:val="6"/>
  </w:num>
  <w:num w:numId="8" w16cid:durableId="20290668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83"/>
    <w:rsid w:val="000100F5"/>
    <w:rsid w:val="000111F8"/>
    <w:rsid w:val="000253B6"/>
    <w:rsid w:val="00025A74"/>
    <w:rsid w:val="00040232"/>
    <w:rsid w:val="00051AE8"/>
    <w:rsid w:val="00077BB7"/>
    <w:rsid w:val="000804FF"/>
    <w:rsid w:val="00081D32"/>
    <w:rsid w:val="000A5B64"/>
    <w:rsid w:val="000C791E"/>
    <w:rsid w:val="000D047A"/>
    <w:rsid w:val="000E30C6"/>
    <w:rsid w:val="000F2558"/>
    <w:rsid w:val="000F3919"/>
    <w:rsid w:val="000F582A"/>
    <w:rsid w:val="00107B35"/>
    <w:rsid w:val="00122631"/>
    <w:rsid w:val="001238E2"/>
    <w:rsid w:val="001579A1"/>
    <w:rsid w:val="00157D12"/>
    <w:rsid w:val="00167CAA"/>
    <w:rsid w:val="0017641D"/>
    <w:rsid w:val="00184E6D"/>
    <w:rsid w:val="001925BD"/>
    <w:rsid w:val="001A0913"/>
    <w:rsid w:val="001B4B79"/>
    <w:rsid w:val="001D1F16"/>
    <w:rsid w:val="001E11FC"/>
    <w:rsid w:val="00207348"/>
    <w:rsid w:val="00213F52"/>
    <w:rsid w:val="00226511"/>
    <w:rsid w:val="00226BCE"/>
    <w:rsid w:val="0023724C"/>
    <w:rsid w:val="002533A6"/>
    <w:rsid w:val="00262424"/>
    <w:rsid w:val="00262B4B"/>
    <w:rsid w:val="0029305A"/>
    <w:rsid w:val="002A60DA"/>
    <w:rsid w:val="002D7B2F"/>
    <w:rsid w:val="002D7B95"/>
    <w:rsid w:val="002E78E7"/>
    <w:rsid w:val="002F30D4"/>
    <w:rsid w:val="002F4AF4"/>
    <w:rsid w:val="002F60CD"/>
    <w:rsid w:val="00306326"/>
    <w:rsid w:val="0031528B"/>
    <w:rsid w:val="00327975"/>
    <w:rsid w:val="0033491C"/>
    <w:rsid w:val="00347DBA"/>
    <w:rsid w:val="003610BE"/>
    <w:rsid w:val="003632FD"/>
    <w:rsid w:val="00374D4D"/>
    <w:rsid w:val="00374FC5"/>
    <w:rsid w:val="00376442"/>
    <w:rsid w:val="00387D74"/>
    <w:rsid w:val="00390DBB"/>
    <w:rsid w:val="003A319A"/>
    <w:rsid w:val="003B44D2"/>
    <w:rsid w:val="003D4BEE"/>
    <w:rsid w:val="003D79B6"/>
    <w:rsid w:val="003E3E92"/>
    <w:rsid w:val="004058C0"/>
    <w:rsid w:val="00412921"/>
    <w:rsid w:val="00484ED7"/>
    <w:rsid w:val="004A5E14"/>
    <w:rsid w:val="004E2C8A"/>
    <w:rsid w:val="004E41D9"/>
    <w:rsid w:val="004F60EE"/>
    <w:rsid w:val="004F670E"/>
    <w:rsid w:val="00500F59"/>
    <w:rsid w:val="00572295"/>
    <w:rsid w:val="0058753B"/>
    <w:rsid w:val="005B79D0"/>
    <w:rsid w:val="005C1D44"/>
    <w:rsid w:val="005C5D22"/>
    <w:rsid w:val="005D4126"/>
    <w:rsid w:val="005F2312"/>
    <w:rsid w:val="00605035"/>
    <w:rsid w:val="00605489"/>
    <w:rsid w:val="006061D4"/>
    <w:rsid w:val="00626531"/>
    <w:rsid w:val="006326A9"/>
    <w:rsid w:val="00634E85"/>
    <w:rsid w:val="00634EC1"/>
    <w:rsid w:val="00637013"/>
    <w:rsid w:val="00644921"/>
    <w:rsid w:val="006715C3"/>
    <w:rsid w:val="00684BB8"/>
    <w:rsid w:val="006B2FB7"/>
    <w:rsid w:val="006C5983"/>
    <w:rsid w:val="006F1EEA"/>
    <w:rsid w:val="0070061F"/>
    <w:rsid w:val="0072755B"/>
    <w:rsid w:val="00732EDA"/>
    <w:rsid w:val="00742F52"/>
    <w:rsid w:val="00754348"/>
    <w:rsid w:val="00760FF1"/>
    <w:rsid w:val="00786E86"/>
    <w:rsid w:val="00791399"/>
    <w:rsid w:val="00793CA6"/>
    <w:rsid w:val="007C0AC3"/>
    <w:rsid w:val="007C5CFA"/>
    <w:rsid w:val="007C674E"/>
    <w:rsid w:val="007E21F2"/>
    <w:rsid w:val="007E249C"/>
    <w:rsid w:val="007F00C5"/>
    <w:rsid w:val="007F756F"/>
    <w:rsid w:val="00803309"/>
    <w:rsid w:val="00810381"/>
    <w:rsid w:val="00812180"/>
    <w:rsid w:val="00812FB1"/>
    <w:rsid w:val="008230C3"/>
    <w:rsid w:val="00830017"/>
    <w:rsid w:val="00840782"/>
    <w:rsid w:val="0084584B"/>
    <w:rsid w:val="00864C4E"/>
    <w:rsid w:val="008813F3"/>
    <w:rsid w:val="008F4219"/>
    <w:rsid w:val="008F771D"/>
    <w:rsid w:val="00921251"/>
    <w:rsid w:val="0093163E"/>
    <w:rsid w:val="00942BCB"/>
    <w:rsid w:val="00971D49"/>
    <w:rsid w:val="00990B68"/>
    <w:rsid w:val="009A6900"/>
    <w:rsid w:val="009B7905"/>
    <w:rsid w:val="009C42A2"/>
    <w:rsid w:val="009C6D15"/>
    <w:rsid w:val="009C7A4C"/>
    <w:rsid w:val="009D0D15"/>
    <w:rsid w:val="009D16BB"/>
    <w:rsid w:val="009E7E22"/>
    <w:rsid w:val="009F083B"/>
    <w:rsid w:val="00A2022E"/>
    <w:rsid w:val="00A35053"/>
    <w:rsid w:val="00A57ABE"/>
    <w:rsid w:val="00A87259"/>
    <w:rsid w:val="00AB4599"/>
    <w:rsid w:val="00AC2974"/>
    <w:rsid w:val="00AD36F7"/>
    <w:rsid w:val="00B163B5"/>
    <w:rsid w:val="00B22C65"/>
    <w:rsid w:val="00B45F1C"/>
    <w:rsid w:val="00B46807"/>
    <w:rsid w:val="00B83872"/>
    <w:rsid w:val="00BB2083"/>
    <w:rsid w:val="00BB3A40"/>
    <w:rsid w:val="00BD6FC3"/>
    <w:rsid w:val="00BF2D20"/>
    <w:rsid w:val="00C04A6A"/>
    <w:rsid w:val="00C14A17"/>
    <w:rsid w:val="00C3514A"/>
    <w:rsid w:val="00C4098D"/>
    <w:rsid w:val="00C41786"/>
    <w:rsid w:val="00C44D4A"/>
    <w:rsid w:val="00C47D1A"/>
    <w:rsid w:val="00C96FDD"/>
    <w:rsid w:val="00CB336A"/>
    <w:rsid w:val="00CB3C9F"/>
    <w:rsid w:val="00CC183D"/>
    <w:rsid w:val="00CC4483"/>
    <w:rsid w:val="00CC7A43"/>
    <w:rsid w:val="00CE21D6"/>
    <w:rsid w:val="00CE22EB"/>
    <w:rsid w:val="00CF759A"/>
    <w:rsid w:val="00D27929"/>
    <w:rsid w:val="00D44EEF"/>
    <w:rsid w:val="00D6595B"/>
    <w:rsid w:val="00D70B68"/>
    <w:rsid w:val="00D833A6"/>
    <w:rsid w:val="00D87DBC"/>
    <w:rsid w:val="00D92389"/>
    <w:rsid w:val="00D97300"/>
    <w:rsid w:val="00DD049A"/>
    <w:rsid w:val="00DD5DA5"/>
    <w:rsid w:val="00DD7D88"/>
    <w:rsid w:val="00DE42F6"/>
    <w:rsid w:val="00DF1B0A"/>
    <w:rsid w:val="00DF1EC4"/>
    <w:rsid w:val="00E00D7D"/>
    <w:rsid w:val="00E0289B"/>
    <w:rsid w:val="00E13EF2"/>
    <w:rsid w:val="00E45BB6"/>
    <w:rsid w:val="00E507D0"/>
    <w:rsid w:val="00E62DD9"/>
    <w:rsid w:val="00E64915"/>
    <w:rsid w:val="00E762C3"/>
    <w:rsid w:val="00E87BA3"/>
    <w:rsid w:val="00E9314E"/>
    <w:rsid w:val="00E94F84"/>
    <w:rsid w:val="00E95055"/>
    <w:rsid w:val="00EA2702"/>
    <w:rsid w:val="00EA3271"/>
    <w:rsid w:val="00EA3689"/>
    <w:rsid w:val="00EB1C69"/>
    <w:rsid w:val="00EB7EC5"/>
    <w:rsid w:val="00ED3D4D"/>
    <w:rsid w:val="00EF11A7"/>
    <w:rsid w:val="00F019F9"/>
    <w:rsid w:val="00F01F16"/>
    <w:rsid w:val="00F05BC5"/>
    <w:rsid w:val="00F05DB2"/>
    <w:rsid w:val="00F05F93"/>
    <w:rsid w:val="00F13224"/>
    <w:rsid w:val="00F24D1C"/>
    <w:rsid w:val="00F423EB"/>
    <w:rsid w:val="00F91C7C"/>
    <w:rsid w:val="00FA2503"/>
    <w:rsid w:val="01D1869E"/>
    <w:rsid w:val="0E8405BF"/>
    <w:rsid w:val="1C5B466C"/>
    <w:rsid w:val="223674B9"/>
    <w:rsid w:val="2311767B"/>
    <w:rsid w:val="2BC42EA2"/>
    <w:rsid w:val="40849C23"/>
    <w:rsid w:val="5BEC2254"/>
    <w:rsid w:val="66DEC849"/>
    <w:rsid w:val="762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D8696"/>
  <w15:chartTrackingRefBased/>
  <w15:docId w15:val="{406AF26A-46D7-1049-8134-0844100D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7CA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F08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872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CC448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448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4483"/>
    <w:rPr>
      <w:color w:val="605E5C"/>
      <w:shd w:val="clear" w:color="auto" w:fill="E1DFDD"/>
    </w:rPr>
  </w:style>
  <w:style w:type="paragraph" w:customStyle="1" w:styleId="product-highlightsdescription-list-item">
    <w:name w:val="product-highlights__description-list-item"/>
    <w:basedOn w:val="Normale"/>
    <w:rsid w:val="00CC4483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uiPriority w:val="9"/>
    <w:rsid w:val="00CC44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uk-margin-xlarge-bottom">
    <w:name w:val="uk-margin-xlarge-bottom"/>
    <w:basedOn w:val="Normale"/>
    <w:rsid w:val="00CC4483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7E21F2"/>
    <w:pPr>
      <w:ind w:left="720"/>
      <w:contextualSpacing/>
    </w:pPr>
  </w:style>
  <w:style w:type="character" w:customStyle="1" w:styleId="normaltextrun">
    <w:name w:val="normaltextrun"/>
    <w:basedOn w:val="Carpredefinitoparagrafo"/>
    <w:rsid w:val="004058C0"/>
  </w:style>
  <w:style w:type="paragraph" w:customStyle="1" w:styleId="paragraph">
    <w:name w:val="paragraph"/>
    <w:basedOn w:val="Normale"/>
    <w:rsid w:val="005D4126"/>
    <w:pPr>
      <w:spacing w:before="100" w:beforeAutospacing="1" w:after="100" w:afterAutospacing="1"/>
    </w:pPr>
  </w:style>
  <w:style w:type="character" w:customStyle="1" w:styleId="eop">
    <w:name w:val="eop"/>
    <w:basedOn w:val="Carpredefinitoparagrafo"/>
    <w:rsid w:val="005D4126"/>
  </w:style>
  <w:style w:type="character" w:styleId="Collegamentovisitato">
    <w:name w:val="FollowedHyperlink"/>
    <w:basedOn w:val="Carpredefinitoparagrafo"/>
    <w:uiPriority w:val="99"/>
    <w:semiHidden/>
    <w:unhideWhenUsed/>
    <w:rsid w:val="003610BE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B45F1C"/>
  </w:style>
  <w:style w:type="paragraph" w:styleId="Intestazione">
    <w:name w:val="header"/>
    <w:basedOn w:val="Normale"/>
    <w:link w:val="IntestazioneCarattere"/>
    <w:uiPriority w:val="99"/>
    <w:unhideWhenUsed/>
    <w:rsid w:val="00B45F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5F1C"/>
  </w:style>
  <w:style w:type="paragraph" w:styleId="Pidipagina">
    <w:name w:val="footer"/>
    <w:basedOn w:val="Normale"/>
    <w:link w:val="PidipaginaCarattere"/>
    <w:uiPriority w:val="99"/>
    <w:unhideWhenUsed/>
    <w:rsid w:val="00B45F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5F1C"/>
  </w:style>
  <w:style w:type="character" w:customStyle="1" w:styleId="Titolo2Carattere">
    <w:name w:val="Titolo 2 Carattere"/>
    <w:basedOn w:val="Carpredefinitoparagrafo"/>
    <w:link w:val="Titolo2"/>
    <w:uiPriority w:val="9"/>
    <w:rsid w:val="00A872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6C5983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9F083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customStyle="1" w:styleId="jlqj4b">
    <w:name w:val="jlqj4b"/>
    <w:basedOn w:val="Carpredefinitoparagrafo"/>
    <w:rsid w:val="00CB336A"/>
  </w:style>
  <w:style w:type="character" w:customStyle="1" w:styleId="apple-converted-space">
    <w:name w:val="apple-converted-space"/>
    <w:basedOn w:val="Carpredefinitoparagrafo"/>
    <w:rsid w:val="00CB336A"/>
  </w:style>
  <w:style w:type="character" w:customStyle="1" w:styleId="searchhighlight">
    <w:name w:val="searchhighlight"/>
    <w:basedOn w:val="Carpredefinitoparagrafo"/>
    <w:rsid w:val="00CB3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09949">
          <w:marLeft w:val="0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6806">
                  <w:marLeft w:val="-9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60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686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26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38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30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6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5668">
          <w:marLeft w:val="0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30444">
                  <w:marLeft w:val="-9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8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23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8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959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837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6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ufelaudio.it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teufelaudio.it/radio-3sixty-10595900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dropbox.com/scl/fo/rlxi1e1hahoflof7n52zp/h?dl=0&amp;rlkey=6fhahx96nnjfvpvynuyv293sb" TargetMode="External"/><Relationship Id="rId12" Type="http://schemas.openxmlformats.org/officeDocument/2006/relationships/hyperlink" Target="https://teufelaudio.it/cinebar-one-106142000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teufelaudio.it/boomster-106141000" TargetMode="External"/><Relationship Id="rId20" Type="http://schemas.openxmlformats.org/officeDocument/2006/relationships/hyperlink" Target="mailto:teufel@admirabilia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teufelaudio.it/cinebar-11-21-set-10614300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teufelaudio.it/ultima-40-105781000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Lo Surdo - AD MIRABILIA</dc:creator>
  <cp:keywords/>
  <dc:description/>
  <cp:lastModifiedBy>Cristina Carelli - AD MIRABILIA</cp:lastModifiedBy>
  <cp:revision>6</cp:revision>
  <dcterms:created xsi:type="dcterms:W3CDTF">2022-10-19T16:23:00Z</dcterms:created>
  <dcterms:modified xsi:type="dcterms:W3CDTF">2022-10-21T13:04:00Z</dcterms:modified>
</cp:coreProperties>
</file>